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EE993" w14:textId="77777777" w:rsidR="000B4149" w:rsidRDefault="000B4149">
      <w:pPr>
        <w:spacing w:line="480" w:lineRule="auto"/>
        <w:jc w:val="both"/>
        <w:rPr>
          <w:rFonts w:ascii="Times New Roman" w:hAnsi="Times New Roman" w:cs="Times New Roman"/>
          <w:sz w:val="24"/>
          <w:szCs w:val="24"/>
        </w:rPr>
      </w:pPr>
    </w:p>
    <w:p w14:paraId="04636C9F" w14:textId="77777777" w:rsidR="000B4149" w:rsidRDefault="000B4149">
      <w:pPr>
        <w:spacing w:line="480" w:lineRule="auto"/>
        <w:jc w:val="both"/>
        <w:rPr>
          <w:rFonts w:ascii="Times New Roman" w:hAnsi="Times New Roman" w:cs="Times New Roman"/>
          <w:sz w:val="24"/>
          <w:szCs w:val="24"/>
        </w:rPr>
      </w:pPr>
    </w:p>
    <w:p w14:paraId="754AB66C" w14:textId="77777777" w:rsidR="000B4149" w:rsidRDefault="000B4149">
      <w:pPr>
        <w:spacing w:line="480" w:lineRule="auto"/>
        <w:jc w:val="both"/>
        <w:rPr>
          <w:rFonts w:ascii="Times New Roman" w:hAnsi="Times New Roman" w:cs="Times New Roman"/>
          <w:sz w:val="24"/>
          <w:szCs w:val="24"/>
        </w:rPr>
      </w:pPr>
    </w:p>
    <w:p w14:paraId="4E4542F2" w14:textId="77777777" w:rsidR="000B4149" w:rsidRDefault="000D5025" w:rsidP="003350B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Integrative Approaches to Treatment of Hypothyroidism</w:t>
      </w:r>
    </w:p>
    <w:p w14:paraId="5226258A" w14:textId="77777777" w:rsidR="000B4149" w:rsidRDefault="009A65F6" w:rsidP="003350B6">
      <w:pPr>
        <w:spacing w:line="480" w:lineRule="auto"/>
        <w:jc w:val="center"/>
        <w:rPr>
          <w:rFonts w:ascii="Times New Roman" w:hAnsi="Times New Roman" w:cs="Times New Roman"/>
          <w:sz w:val="24"/>
          <w:szCs w:val="24"/>
        </w:rPr>
      </w:pPr>
      <w:r>
        <w:rPr>
          <w:rFonts w:ascii="Times New Roman" w:hAnsi="Times New Roman" w:cs="Times New Roman"/>
          <w:sz w:val="24"/>
          <w:szCs w:val="24"/>
        </w:rPr>
        <w:t>Dr. Christina Rahm</w:t>
      </w:r>
    </w:p>
    <w:p w14:paraId="1C7B00FE" w14:textId="77777777" w:rsidR="000B4149" w:rsidRDefault="000B4149">
      <w:pPr>
        <w:spacing w:line="480" w:lineRule="auto"/>
        <w:jc w:val="both"/>
        <w:rPr>
          <w:rFonts w:ascii="Times New Roman" w:hAnsi="Times New Roman" w:cs="Times New Roman"/>
          <w:sz w:val="24"/>
          <w:szCs w:val="24"/>
        </w:rPr>
      </w:pPr>
    </w:p>
    <w:p w14:paraId="35E1CC4B" w14:textId="77777777" w:rsidR="000B4149" w:rsidRDefault="000B4149">
      <w:pPr>
        <w:spacing w:line="480" w:lineRule="auto"/>
        <w:jc w:val="both"/>
        <w:rPr>
          <w:rFonts w:ascii="Times New Roman" w:hAnsi="Times New Roman" w:cs="Times New Roman"/>
          <w:sz w:val="24"/>
          <w:szCs w:val="24"/>
        </w:rPr>
      </w:pPr>
    </w:p>
    <w:p w14:paraId="32671FAE" w14:textId="77777777" w:rsidR="000B4149" w:rsidRDefault="000B4149">
      <w:pPr>
        <w:spacing w:line="480" w:lineRule="auto"/>
        <w:jc w:val="both"/>
        <w:rPr>
          <w:rFonts w:ascii="Times New Roman" w:hAnsi="Times New Roman" w:cs="Times New Roman"/>
          <w:sz w:val="24"/>
          <w:szCs w:val="24"/>
        </w:rPr>
      </w:pPr>
    </w:p>
    <w:p w14:paraId="39372629" w14:textId="77777777" w:rsidR="000B4149" w:rsidRDefault="000B4149">
      <w:pPr>
        <w:spacing w:line="480" w:lineRule="auto"/>
        <w:jc w:val="both"/>
        <w:rPr>
          <w:rFonts w:ascii="Times New Roman" w:hAnsi="Times New Roman" w:cs="Times New Roman"/>
          <w:sz w:val="24"/>
          <w:szCs w:val="24"/>
        </w:rPr>
      </w:pPr>
    </w:p>
    <w:p w14:paraId="13BFC578" w14:textId="77777777" w:rsidR="000B4149" w:rsidRDefault="000B4149">
      <w:pPr>
        <w:spacing w:line="480" w:lineRule="auto"/>
        <w:jc w:val="both"/>
        <w:rPr>
          <w:rFonts w:ascii="Times New Roman" w:hAnsi="Times New Roman" w:cs="Times New Roman"/>
          <w:sz w:val="24"/>
          <w:szCs w:val="24"/>
        </w:rPr>
      </w:pPr>
    </w:p>
    <w:p w14:paraId="3F074684" w14:textId="77777777" w:rsidR="000B4149" w:rsidRDefault="000B4149">
      <w:pPr>
        <w:spacing w:line="480" w:lineRule="auto"/>
        <w:jc w:val="both"/>
        <w:rPr>
          <w:rFonts w:ascii="Times New Roman" w:hAnsi="Times New Roman" w:cs="Times New Roman"/>
          <w:sz w:val="24"/>
          <w:szCs w:val="24"/>
        </w:rPr>
      </w:pPr>
    </w:p>
    <w:p w14:paraId="1528F918" w14:textId="77777777" w:rsidR="000B4149" w:rsidRDefault="000B4149">
      <w:pPr>
        <w:spacing w:line="480" w:lineRule="auto"/>
        <w:jc w:val="both"/>
        <w:rPr>
          <w:rFonts w:ascii="Times New Roman" w:hAnsi="Times New Roman" w:cs="Times New Roman"/>
          <w:sz w:val="24"/>
          <w:szCs w:val="24"/>
        </w:rPr>
      </w:pPr>
    </w:p>
    <w:p w14:paraId="5FE8B79A" w14:textId="77777777" w:rsidR="009A65F6" w:rsidRDefault="009A65F6">
      <w:pPr>
        <w:spacing w:line="480" w:lineRule="auto"/>
        <w:jc w:val="both"/>
        <w:rPr>
          <w:rFonts w:ascii="Times New Roman" w:hAnsi="Times New Roman" w:cs="Times New Roman"/>
          <w:sz w:val="24"/>
          <w:szCs w:val="24"/>
        </w:rPr>
      </w:pPr>
    </w:p>
    <w:p w14:paraId="7DD87D63" w14:textId="77777777" w:rsidR="009A65F6" w:rsidRDefault="009A65F6">
      <w:pPr>
        <w:spacing w:line="480" w:lineRule="auto"/>
        <w:jc w:val="both"/>
        <w:rPr>
          <w:rFonts w:ascii="Times New Roman" w:hAnsi="Times New Roman" w:cs="Times New Roman"/>
          <w:sz w:val="24"/>
          <w:szCs w:val="24"/>
        </w:rPr>
      </w:pPr>
    </w:p>
    <w:p w14:paraId="754F3520" w14:textId="77777777" w:rsidR="009A65F6" w:rsidRDefault="009A65F6">
      <w:pPr>
        <w:spacing w:line="480" w:lineRule="auto"/>
        <w:jc w:val="both"/>
        <w:rPr>
          <w:rFonts w:ascii="Times New Roman" w:hAnsi="Times New Roman" w:cs="Times New Roman"/>
          <w:sz w:val="24"/>
          <w:szCs w:val="24"/>
        </w:rPr>
      </w:pPr>
    </w:p>
    <w:p w14:paraId="7AB5F7B2" w14:textId="77777777" w:rsidR="009A65F6" w:rsidRDefault="009A65F6">
      <w:pPr>
        <w:spacing w:line="480" w:lineRule="auto"/>
        <w:jc w:val="both"/>
        <w:rPr>
          <w:rFonts w:ascii="Times New Roman" w:hAnsi="Times New Roman" w:cs="Times New Roman"/>
          <w:sz w:val="24"/>
          <w:szCs w:val="24"/>
        </w:rPr>
      </w:pPr>
    </w:p>
    <w:p w14:paraId="31EC573C" w14:textId="77777777" w:rsidR="009A65F6" w:rsidRDefault="009A65F6">
      <w:pPr>
        <w:spacing w:line="480" w:lineRule="auto"/>
        <w:jc w:val="both"/>
        <w:rPr>
          <w:rFonts w:ascii="Times New Roman" w:hAnsi="Times New Roman" w:cs="Times New Roman"/>
          <w:sz w:val="24"/>
          <w:szCs w:val="24"/>
        </w:rPr>
      </w:pPr>
    </w:p>
    <w:p w14:paraId="52DB5E1B" w14:textId="77777777" w:rsidR="000B4149" w:rsidRDefault="000B4149">
      <w:pPr>
        <w:spacing w:line="480" w:lineRule="auto"/>
        <w:jc w:val="both"/>
        <w:rPr>
          <w:rFonts w:ascii="Times New Roman" w:hAnsi="Times New Roman" w:cs="Times New Roman"/>
          <w:b/>
          <w:sz w:val="24"/>
          <w:szCs w:val="24"/>
        </w:rPr>
      </w:pPr>
    </w:p>
    <w:p w14:paraId="44B60C52" w14:textId="77777777" w:rsidR="000B4149" w:rsidRDefault="000D5025" w:rsidP="003350B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Integrative Approaches to Treatment of Hypothyroidism</w:t>
      </w:r>
    </w:p>
    <w:p w14:paraId="17038FD1" w14:textId="77777777" w:rsidR="000B4149" w:rsidRDefault="000D5025" w:rsidP="003350B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14:paraId="7EB0F939" w14:textId="16D4269F" w:rsidR="000B4149" w:rsidRDefault="000929D9" w:rsidP="00F5311E">
      <w:pPr>
        <w:spacing w:line="480" w:lineRule="auto"/>
        <w:ind w:firstLine="720"/>
        <w:rPr>
          <w:rFonts w:ascii="Times New Roman" w:hAnsi="Times New Roman" w:cs="Times New Roman"/>
          <w:sz w:val="24"/>
          <w:szCs w:val="24"/>
        </w:rPr>
      </w:pPr>
      <w:r w:rsidRPr="000929D9">
        <w:rPr>
          <w:rFonts w:ascii="Times New Roman" w:hAnsi="Times New Roman" w:cs="Times New Roman"/>
          <w:color w:val="000000"/>
          <w:sz w:val="24"/>
          <w:szCs w:val="24"/>
        </w:rPr>
        <w:t>Hypothyroidism, a common endocrine disorder characterized by insufficient production of thyroid hormones, poses significant health challenges and necessitates careful management</w:t>
      </w:r>
      <w:r>
        <w:rPr>
          <w:rFonts w:ascii="Times New Roman" w:hAnsi="Times New Roman" w:cs="Times New Roman"/>
          <w:color w:val="000000"/>
          <w:sz w:val="24"/>
          <w:szCs w:val="24"/>
        </w:rPr>
        <w:t>.</w:t>
      </w:r>
      <w:r>
        <w:rPr>
          <w:rFonts w:ascii="-webkit-standard" w:hAnsi="-webkit-standard"/>
          <w:color w:val="000000"/>
          <w:sz w:val="27"/>
          <w:szCs w:val="27"/>
        </w:rPr>
        <w:t xml:space="preserve"> </w:t>
      </w:r>
      <w:r w:rsidR="000D5025">
        <w:rPr>
          <w:rFonts w:ascii="Times New Roman" w:hAnsi="Times New Roman" w:cs="Times New Roman"/>
          <w:sz w:val="24"/>
          <w:szCs w:val="24"/>
        </w:rPr>
        <w:t>It can result in weight gain, fatigue, and cardiovascular issues. Traditional medicine</w:t>
      </w:r>
      <w:r>
        <w:rPr>
          <w:rFonts w:ascii="Times New Roman" w:hAnsi="Times New Roman" w:cs="Times New Roman"/>
          <w:sz w:val="24"/>
          <w:szCs w:val="24"/>
        </w:rPr>
        <w:t xml:space="preserve"> </w:t>
      </w:r>
      <w:r w:rsidR="000D5025">
        <w:rPr>
          <w:rFonts w:ascii="Times New Roman" w:hAnsi="Times New Roman" w:cs="Times New Roman"/>
          <w:sz w:val="24"/>
          <w:szCs w:val="24"/>
        </w:rPr>
        <w:t>treats hypothyroidism with hormone replacement, although alternative and lifestyle remedies are becoming available. Therefore, this literature review examines case s</w:t>
      </w:r>
      <w:r>
        <w:rPr>
          <w:rFonts w:ascii="Times New Roman" w:hAnsi="Times New Roman" w:cs="Times New Roman"/>
          <w:sz w:val="24"/>
          <w:szCs w:val="24"/>
        </w:rPr>
        <w:t>tudies</w:t>
      </w:r>
      <w:r w:rsidR="000D5025">
        <w:rPr>
          <w:rFonts w:ascii="Times New Roman" w:hAnsi="Times New Roman" w:cs="Times New Roman"/>
          <w:sz w:val="24"/>
          <w:szCs w:val="24"/>
        </w:rPr>
        <w:t xml:space="preserve">, treatment strategies, and scientific evidence for integrative hypothyroidism therapies. </w:t>
      </w:r>
    </w:p>
    <w:p w14:paraId="6655F7AA" w14:textId="04F74E81" w:rsidR="000B4149" w:rsidRDefault="000D5025" w:rsidP="00F531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Hypothyroidism affects homeostasis because the thyroid gland regulates metabolism and other physiological functions. Levothyroxine treatment is successful, but new research suggests that adding integrative measures may enhance results and quality of life for chronic disease patients. This </w:t>
      </w:r>
      <w:r w:rsidR="000929D9">
        <w:rPr>
          <w:rFonts w:ascii="Times New Roman" w:hAnsi="Times New Roman" w:cs="Times New Roman"/>
          <w:sz w:val="24"/>
          <w:szCs w:val="24"/>
        </w:rPr>
        <w:t>review</w:t>
      </w:r>
      <w:r>
        <w:rPr>
          <w:rFonts w:ascii="Times New Roman" w:hAnsi="Times New Roman" w:cs="Times New Roman"/>
          <w:sz w:val="24"/>
          <w:szCs w:val="24"/>
        </w:rPr>
        <w:t xml:space="preserve"> illuminates physiological mechanisms, dietary problems, environmental factors, and lifestyle changes that support holistic therapy. The </w:t>
      </w:r>
      <w:r w:rsidR="000929D9">
        <w:rPr>
          <w:rFonts w:ascii="Times New Roman" w:hAnsi="Times New Roman" w:cs="Times New Roman"/>
          <w:sz w:val="24"/>
          <w:szCs w:val="24"/>
        </w:rPr>
        <w:t>review</w:t>
      </w:r>
      <w:r>
        <w:rPr>
          <w:rFonts w:ascii="Times New Roman" w:hAnsi="Times New Roman" w:cs="Times New Roman"/>
          <w:sz w:val="24"/>
          <w:szCs w:val="24"/>
        </w:rPr>
        <w:t xml:space="preserve"> also thoroughly assesses the synergy between conventional and integrative treatment. Through the evaluation of case studies, this study offers specific insights into the real-world use of integrative treatments. Additionally, it emphasizes how the treatment can enhance patients' long-term fitness, relieve signs, and restore hormonal balance.</w:t>
      </w:r>
    </w:p>
    <w:p w14:paraId="0B0B2D9F" w14:textId="144B5CED" w:rsidR="000B4149" w:rsidRPr="000929D9" w:rsidRDefault="000D5025" w:rsidP="00F5311E">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imperative that we apprehend the dynamic nature of integrative medicine and its capabilities to revolutionize the profession of controlling hypothyroidism as we embark on this considerable</w:t>
      </w:r>
      <w:r w:rsidR="000929D9">
        <w:rPr>
          <w:rFonts w:ascii="Times New Roman" w:hAnsi="Times New Roman" w:cs="Times New Roman"/>
          <w:sz w:val="24"/>
          <w:szCs w:val="24"/>
        </w:rPr>
        <w:t xml:space="preserve"> </w:t>
      </w:r>
      <w:r>
        <w:rPr>
          <w:rFonts w:ascii="Times New Roman" w:hAnsi="Times New Roman" w:cs="Times New Roman"/>
          <w:sz w:val="24"/>
          <w:szCs w:val="24"/>
        </w:rPr>
        <w:t xml:space="preserve">inquiry. The goal of this literature evaluation is to inform evidence-based recommendations for the treatment of hypothyroidism that successfully and individually </w:t>
      </w:r>
      <w:r>
        <w:rPr>
          <w:rFonts w:ascii="Times New Roman" w:hAnsi="Times New Roman" w:cs="Times New Roman"/>
          <w:sz w:val="24"/>
          <w:szCs w:val="24"/>
        </w:rPr>
        <w:lastRenderedPageBreak/>
        <w:t>combine alternative and conventional techniques</w:t>
      </w:r>
      <w:r w:rsidR="000929D9">
        <w:rPr>
          <w:rFonts w:ascii="Times New Roman" w:hAnsi="Times New Roman" w:cs="Times New Roman"/>
          <w:sz w:val="24"/>
          <w:szCs w:val="24"/>
        </w:rPr>
        <w:t>,</w:t>
      </w:r>
      <w:r w:rsidR="000929D9" w:rsidRPr="000929D9">
        <w:rPr>
          <w:rFonts w:ascii="-webkit-standard" w:hAnsi="-webkit-standard"/>
          <w:color w:val="000000"/>
          <w:sz w:val="27"/>
          <w:szCs w:val="27"/>
        </w:rPr>
        <w:t xml:space="preserve"> </w:t>
      </w:r>
      <w:r w:rsidR="000929D9" w:rsidRPr="000929D9">
        <w:rPr>
          <w:rFonts w:ascii="Times New Roman" w:hAnsi="Times New Roman" w:cs="Times New Roman"/>
          <w:color w:val="000000"/>
          <w:sz w:val="24"/>
          <w:szCs w:val="24"/>
        </w:rPr>
        <w:t>achieved by highlighting gaps in the present corpus of knowledge and providing clarification</w:t>
      </w:r>
    </w:p>
    <w:p w14:paraId="46E1DFB6" w14:textId="77777777" w:rsidR="000B4149" w:rsidRDefault="000D5025" w:rsidP="00B92A4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Conventional Treatment of Hypothyroidism</w:t>
      </w:r>
    </w:p>
    <w:p w14:paraId="625036BC" w14:textId="61F9D5C4" w:rsidR="000B4149" w:rsidRDefault="000D5025" w:rsidP="00F531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Hypothyroidism, </w:t>
      </w:r>
      <w:r w:rsidR="00F5311E">
        <w:rPr>
          <w:rFonts w:ascii="Times New Roman" w:hAnsi="Times New Roman" w:cs="Times New Roman"/>
          <w:sz w:val="24"/>
          <w:szCs w:val="24"/>
        </w:rPr>
        <w:t xml:space="preserve">which </w:t>
      </w:r>
      <w:r>
        <w:rPr>
          <w:rFonts w:ascii="Times New Roman" w:hAnsi="Times New Roman" w:cs="Times New Roman"/>
          <w:sz w:val="24"/>
          <w:szCs w:val="24"/>
        </w:rPr>
        <w:t>affect</w:t>
      </w:r>
      <w:r w:rsidR="00F5311E">
        <w:rPr>
          <w:rFonts w:ascii="Times New Roman" w:hAnsi="Times New Roman" w:cs="Times New Roman"/>
          <w:sz w:val="24"/>
          <w:szCs w:val="24"/>
        </w:rPr>
        <w:t xml:space="preserve">s </w:t>
      </w:r>
      <w:r>
        <w:rPr>
          <w:rFonts w:ascii="Times New Roman" w:hAnsi="Times New Roman" w:cs="Times New Roman"/>
          <w:sz w:val="24"/>
          <w:szCs w:val="24"/>
        </w:rPr>
        <w:t xml:space="preserve">millions, is caused by </w:t>
      </w:r>
      <w:r w:rsidR="00F5311E">
        <w:rPr>
          <w:rFonts w:ascii="Times New Roman" w:hAnsi="Times New Roman" w:cs="Times New Roman"/>
          <w:sz w:val="24"/>
          <w:szCs w:val="24"/>
        </w:rPr>
        <w:t>a deficiency in thyroid hormones.</w:t>
      </w:r>
      <w:r>
        <w:rPr>
          <w:rFonts w:ascii="Times New Roman" w:hAnsi="Times New Roman" w:cs="Times New Roman"/>
          <w:sz w:val="24"/>
          <w:szCs w:val="24"/>
        </w:rPr>
        <w:t xml:space="preserve"> </w:t>
      </w:r>
      <w:r w:rsidR="00F5311E">
        <w:rPr>
          <w:rFonts w:ascii="Times New Roman" w:hAnsi="Times New Roman" w:cs="Times New Roman"/>
          <w:sz w:val="24"/>
          <w:szCs w:val="24"/>
        </w:rPr>
        <w:t>Traditional treatment addresses this insufficiency with synthetic thyroid hormones, primarily levothyroxine</w:t>
      </w:r>
      <w:r>
        <w:rPr>
          <w:rFonts w:ascii="Times New Roman" w:hAnsi="Times New Roman" w:cs="Times New Roman"/>
          <w:sz w:val="24"/>
          <w:szCs w:val="24"/>
        </w:rPr>
        <w:t>. Conventional hypothyroidism remedy is based on synthetic thyroxine (T4), the thyroid gland's primary hormone. This method aims to restore appropriate thyroid hormone levels, notably T4 and T3, in the circulation. Levothyroxine supplements thyroid hormones to correct hormonal imbalance and relieve hypothyroidism symptoms (</w:t>
      </w:r>
      <w:r>
        <w:rPr>
          <w:rFonts w:ascii="Times New Roman" w:hAnsi="Times New Roman" w:cs="Times New Roman"/>
          <w:color w:val="222222"/>
          <w:sz w:val="24"/>
          <w:szCs w:val="24"/>
          <w:shd w:val="clear" w:color="auto" w:fill="FFFFFF"/>
        </w:rPr>
        <w:t>Khakham, 2023)</w:t>
      </w:r>
      <w:r>
        <w:rPr>
          <w:rFonts w:ascii="Times New Roman" w:hAnsi="Times New Roman" w:cs="Times New Roman"/>
          <w:sz w:val="24"/>
          <w:szCs w:val="24"/>
        </w:rPr>
        <w:t xml:space="preserve">. Moreover, levothyroxine is usually taken orally, making hormone replacement easy and safe. Its synthetic composition provides </w:t>
      </w:r>
      <w:r w:rsidR="0096272F">
        <w:rPr>
          <w:rFonts w:ascii="Times New Roman" w:hAnsi="Times New Roman" w:cs="Times New Roman"/>
          <w:sz w:val="24"/>
          <w:szCs w:val="24"/>
        </w:rPr>
        <w:t xml:space="preserve">a consistent </w:t>
      </w:r>
      <w:r>
        <w:rPr>
          <w:rFonts w:ascii="Times New Roman" w:hAnsi="Times New Roman" w:cs="Times New Roman"/>
          <w:sz w:val="24"/>
          <w:szCs w:val="24"/>
        </w:rPr>
        <w:t xml:space="preserve">dose and potency, making it a popular standard of treatment. This </w:t>
      </w:r>
      <w:r w:rsidR="0096272F">
        <w:rPr>
          <w:rFonts w:ascii="Times New Roman" w:hAnsi="Times New Roman" w:cs="Times New Roman"/>
          <w:sz w:val="24"/>
          <w:szCs w:val="24"/>
        </w:rPr>
        <w:t>therapy</w:t>
      </w:r>
      <w:r>
        <w:rPr>
          <w:rFonts w:ascii="Times New Roman" w:hAnsi="Times New Roman" w:cs="Times New Roman"/>
          <w:sz w:val="24"/>
          <w:szCs w:val="24"/>
        </w:rPr>
        <w:t xml:space="preserve"> treats symptoms and </w:t>
      </w:r>
      <w:r w:rsidR="0096272F">
        <w:rPr>
          <w:rFonts w:ascii="Times New Roman" w:hAnsi="Times New Roman" w:cs="Times New Roman"/>
          <w:sz w:val="24"/>
          <w:szCs w:val="24"/>
        </w:rPr>
        <w:t>restores</w:t>
      </w:r>
      <w:r>
        <w:rPr>
          <w:rFonts w:ascii="Times New Roman" w:hAnsi="Times New Roman" w:cs="Times New Roman"/>
          <w:sz w:val="24"/>
          <w:szCs w:val="24"/>
        </w:rPr>
        <w:t xml:space="preserve"> thyroid function to optimize metabolic processes and well-being.</w:t>
      </w:r>
    </w:p>
    <w:p w14:paraId="3A50C089" w14:textId="05F17E7F"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Additionally, levothyroxine can restore thyroid hormone levels and alleviate symptoms, but it requires life</w:t>
      </w:r>
      <w:r w:rsidR="00AA328C">
        <w:rPr>
          <w:rFonts w:ascii="Times New Roman" w:hAnsi="Times New Roman" w:cs="Times New Roman"/>
          <w:sz w:val="24"/>
          <w:szCs w:val="24"/>
        </w:rPr>
        <w:t>long</w:t>
      </w:r>
      <w:r>
        <w:rPr>
          <w:rFonts w:ascii="Times New Roman" w:hAnsi="Times New Roman" w:cs="Times New Roman"/>
          <w:sz w:val="24"/>
          <w:szCs w:val="24"/>
        </w:rPr>
        <w:t xml:space="preserve"> </w:t>
      </w:r>
      <w:r w:rsidR="00AA328C">
        <w:rPr>
          <w:rFonts w:ascii="Times New Roman" w:hAnsi="Times New Roman" w:cs="Times New Roman"/>
          <w:sz w:val="24"/>
          <w:szCs w:val="24"/>
        </w:rPr>
        <w:t>treatment</w:t>
      </w:r>
      <w:r>
        <w:rPr>
          <w:rFonts w:ascii="Times New Roman" w:hAnsi="Times New Roman" w:cs="Times New Roman"/>
          <w:sz w:val="24"/>
          <w:szCs w:val="24"/>
        </w:rPr>
        <w:t>. Therefore, chronic hypothyroidism, frequently caused by autoimmune disorders like Hashimoto's thyroiditis, requires continual care</w:t>
      </w:r>
      <w:r w:rsidR="00AA328C">
        <w:rPr>
          <w:rFonts w:ascii="Times New Roman" w:hAnsi="Times New Roman" w:cs="Times New Roman"/>
          <w:sz w:val="24"/>
          <w:szCs w:val="24"/>
        </w:rPr>
        <w:t>. Consistent use of levothyroxine is essential to maintain normal thyroid function, as fluctuations can lead to symptoms and complications.</w:t>
      </w:r>
      <w:r>
        <w:rPr>
          <w:rFonts w:ascii="Times New Roman" w:hAnsi="Times New Roman" w:cs="Times New Roman"/>
          <w:sz w:val="24"/>
          <w:szCs w:val="24"/>
        </w:rPr>
        <w:t xml:space="preserve"> Notably, thyroid function is monitored regularly with blood testing to treat hypothyroidism conventionally. The pituitary gland controls thyroid hormone production via TSH (</w:t>
      </w:r>
      <w:r>
        <w:rPr>
          <w:rFonts w:ascii="Times New Roman" w:hAnsi="Times New Roman" w:cs="Times New Roman"/>
          <w:color w:val="222222"/>
          <w:sz w:val="24"/>
          <w:szCs w:val="24"/>
          <w:shd w:val="clear" w:color="auto" w:fill="FFFFFF"/>
        </w:rPr>
        <w:t>Khakham, 2023)</w:t>
      </w:r>
      <w:r>
        <w:rPr>
          <w:rFonts w:ascii="Times New Roman" w:hAnsi="Times New Roman" w:cs="Times New Roman"/>
          <w:sz w:val="24"/>
          <w:szCs w:val="24"/>
        </w:rPr>
        <w:t xml:space="preserve">. As a result, elevated TSH values suggest an underactive thyroid, requiring levothyroxine dosage modifications to maintain balance. Personalized treatment is </w:t>
      </w:r>
      <w:r w:rsidR="00AA328C">
        <w:rPr>
          <w:rFonts w:ascii="Times New Roman" w:hAnsi="Times New Roman" w:cs="Times New Roman"/>
          <w:sz w:val="24"/>
          <w:szCs w:val="24"/>
        </w:rPr>
        <w:t xml:space="preserve">essential for </w:t>
      </w:r>
      <w:r>
        <w:rPr>
          <w:rFonts w:ascii="Times New Roman" w:hAnsi="Times New Roman" w:cs="Times New Roman"/>
          <w:sz w:val="24"/>
          <w:szCs w:val="24"/>
        </w:rPr>
        <w:t>hypothyroidism management</w:t>
      </w:r>
      <w:r w:rsidR="00AA328C">
        <w:rPr>
          <w:rFonts w:ascii="Times New Roman" w:hAnsi="Times New Roman" w:cs="Times New Roman"/>
          <w:sz w:val="24"/>
          <w:szCs w:val="24"/>
        </w:rPr>
        <w:t>, as it</w:t>
      </w:r>
      <w:r>
        <w:rPr>
          <w:rFonts w:ascii="Times New Roman" w:hAnsi="Times New Roman" w:cs="Times New Roman"/>
          <w:sz w:val="24"/>
          <w:szCs w:val="24"/>
        </w:rPr>
        <w:t xml:space="preserve"> </w:t>
      </w:r>
      <w:r w:rsidR="00AA328C">
        <w:rPr>
          <w:rFonts w:ascii="Times New Roman" w:hAnsi="Times New Roman" w:cs="Times New Roman"/>
          <w:sz w:val="24"/>
          <w:szCs w:val="24"/>
        </w:rPr>
        <w:t xml:space="preserve">involves a </w:t>
      </w:r>
      <w:r>
        <w:rPr>
          <w:rFonts w:ascii="Times New Roman" w:hAnsi="Times New Roman" w:cs="Times New Roman"/>
          <w:sz w:val="24"/>
          <w:szCs w:val="24"/>
        </w:rPr>
        <w:t xml:space="preserve">dynamic </w:t>
      </w:r>
      <w:r w:rsidR="00AA328C">
        <w:rPr>
          <w:rFonts w:ascii="Times New Roman" w:hAnsi="Times New Roman" w:cs="Times New Roman"/>
          <w:sz w:val="24"/>
          <w:szCs w:val="24"/>
        </w:rPr>
        <w:t xml:space="preserve">process </w:t>
      </w:r>
      <w:r>
        <w:rPr>
          <w:rFonts w:ascii="Times New Roman" w:hAnsi="Times New Roman" w:cs="Times New Roman"/>
          <w:sz w:val="24"/>
          <w:szCs w:val="24"/>
        </w:rPr>
        <w:t xml:space="preserve">and requires </w:t>
      </w:r>
      <w:r w:rsidR="00AA328C">
        <w:rPr>
          <w:rFonts w:ascii="Times New Roman" w:hAnsi="Times New Roman" w:cs="Times New Roman"/>
          <w:sz w:val="24"/>
          <w:szCs w:val="24"/>
        </w:rPr>
        <w:t xml:space="preserve">ongoing </w:t>
      </w:r>
      <w:r>
        <w:rPr>
          <w:rFonts w:ascii="Times New Roman" w:hAnsi="Times New Roman" w:cs="Times New Roman"/>
          <w:sz w:val="24"/>
          <w:szCs w:val="24"/>
        </w:rPr>
        <w:t xml:space="preserve">monitoring and dose </w:t>
      </w:r>
      <w:r w:rsidR="00AA328C">
        <w:rPr>
          <w:rFonts w:ascii="Times New Roman" w:hAnsi="Times New Roman" w:cs="Times New Roman"/>
          <w:sz w:val="24"/>
          <w:szCs w:val="24"/>
        </w:rPr>
        <w:t>adjustments</w:t>
      </w:r>
      <w:r>
        <w:rPr>
          <w:rFonts w:ascii="Times New Roman" w:hAnsi="Times New Roman" w:cs="Times New Roman"/>
          <w:sz w:val="24"/>
          <w:szCs w:val="24"/>
        </w:rPr>
        <w:t xml:space="preserve">. Conventional hypothyroidism therapy emphasizes </w:t>
      </w:r>
      <w:r>
        <w:rPr>
          <w:rFonts w:ascii="Times New Roman" w:hAnsi="Times New Roman" w:cs="Times New Roman"/>
          <w:sz w:val="24"/>
          <w:szCs w:val="24"/>
        </w:rPr>
        <w:lastRenderedPageBreak/>
        <w:t xml:space="preserve">individualization. Patient levothyroxine dose depends on age, weight, comorbidities, and lifestyle. Healthcare specialists collaborate to </w:t>
      </w:r>
      <w:r w:rsidR="00AA328C">
        <w:rPr>
          <w:rFonts w:ascii="Times New Roman" w:hAnsi="Times New Roman" w:cs="Times New Roman"/>
          <w:sz w:val="24"/>
          <w:szCs w:val="24"/>
        </w:rPr>
        <w:t>develop</w:t>
      </w:r>
      <w:r>
        <w:rPr>
          <w:rFonts w:ascii="Times New Roman" w:hAnsi="Times New Roman" w:cs="Times New Roman"/>
          <w:sz w:val="24"/>
          <w:szCs w:val="24"/>
        </w:rPr>
        <w:t xml:space="preserve"> the </w:t>
      </w:r>
      <w:r w:rsidR="00AA328C">
        <w:rPr>
          <w:rFonts w:ascii="Times New Roman" w:hAnsi="Times New Roman" w:cs="Times New Roman"/>
          <w:sz w:val="24"/>
          <w:szCs w:val="24"/>
        </w:rPr>
        <w:t>optimal treatment plan tailored to the patient’s specific needs</w:t>
      </w:r>
      <w:r>
        <w:rPr>
          <w:rFonts w:ascii="Times New Roman" w:hAnsi="Times New Roman" w:cs="Times New Roman"/>
          <w:sz w:val="24"/>
          <w:szCs w:val="24"/>
        </w:rPr>
        <w:t>. Beyond symptom control, traditional hypothyroidism treatment tries to avoid disease progression and consequences. Untreated hypothyroidism can cause cardiovascular, cholesterol, and metabolic disorders. Hypothyroidism patients' quality of life is improved by monitoring and changing levothyroxine dosage to ease symptoms and reduce long-term dangers.</w:t>
      </w:r>
    </w:p>
    <w:p w14:paraId="46F7135F" w14:textId="240638A4"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levothyroxine is a reliable and </w:t>
      </w:r>
      <w:r w:rsidR="00AA328C">
        <w:rPr>
          <w:rFonts w:ascii="Times New Roman" w:hAnsi="Times New Roman" w:cs="Times New Roman"/>
          <w:sz w:val="24"/>
          <w:szCs w:val="24"/>
        </w:rPr>
        <w:t>effective</w:t>
      </w:r>
      <w:r>
        <w:rPr>
          <w:rFonts w:ascii="Times New Roman" w:hAnsi="Times New Roman" w:cs="Times New Roman"/>
          <w:sz w:val="24"/>
          <w:szCs w:val="24"/>
        </w:rPr>
        <w:t xml:space="preserve"> </w:t>
      </w:r>
      <w:r w:rsidR="00AA328C">
        <w:rPr>
          <w:rFonts w:ascii="Times New Roman" w:hAnsi="Times New Roman" w:cs="Times New Roman"/>
          <w:sz w:val="24"/>
          <w:szCs w:val="24"/>
        </w:rPr>
        <w:t>treatment</w:t>
      </w:r>
      <w:r>
        <w:rPr>
          <w:rFonts w:ascii="Times New Roman" w:hAnsi="Times New Roman" w:cs="Times New Roman"/>
          <w:sz w:val="24"/>
          <w:szCs w:val="24"/>
        </w:rPr>
        <w:t xml:space="preserve"> for </w:t>
      </w:r>
      <w:r w:rsidR="00AA328C">
        <w:rPr>
          <w:rFonts w:ascii="Times New Roman" w:hAnsi="Times New Roman" w:cs="Times New Roman"/>
          <w:sz w:val="24"/>
          <w:szCs w:val="24"/>
        </w:rPr>
        <w:t xml:space="preserve">addressing hormonal insufficiency in </w:t>
      </w:r>
      <w:r>
        <w:rPr>
          <w:rFonts w:ascii="Times New Roman" w:hAnsi="Times New Roman" w:cs="Times New Roman"/>
          <w:sz w:val="24"/>
          <w:szCs w:val="24"/>
        </w:rPr>
        <w:t xml:space="preserve">hypothyroidism. Its ability to normalize thyroid function and improve symptoms makes it the </w:t>
      </w:r>
      <w:r w:rsidR="0014074F">
        <w:rPr>
          <w:rFonts w:ascii="Times New Roman" w:hAnsi="Times New Roman" w:cs="Times New Roman"/>
          <w:sz w:val="24"/>
          <w:szCs w:val="24"/>
        </w:rPr>
        <w:t>cornerstone</w:t>
      </w:r>
      <w:r>
        <w:rPr>
          <w:rFonts w:ascii="Times New Roman" w:hAnsi="Times New Roman" w:cs="Times New Roman"/>
          <w:sz w:val="24"/>
          <w:szCs w:val="24"/>
        </w:rPr>
        <w:t xml:space="preserve"> of treatment. The commitment to lifetime drug adherence and the complexity of personalized care allow integrative techniques to complement or maximize traditional strategies. As hypothyroidism therapy advances, conventional and integrative approaches may work together to provide comprehensive and customized care.</w:t>
      </w:r>
    </w:p>
    <w:p w14:paraId="0FAF07EB" w14:textId="77777777" w:rsidR="000B4149" w:rsidRDefault="000D5025" w:rsidP="00B92A4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Integrative Approaches - Case Studies</w:t>
      </w:r>
    </w:p>
    <w:p w14:paraId="48CF8522" w14:textId="07D800CB" w:rsidR="000B4149" w:rsidRDefault="000D5025" w:rsidP="00F531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36-year-old female case study patient has a family history of hypothyroidism. Depression, receding hair, constipation, lethargy, and weight gain were signs of Hashimoto's thyroiditis, an autoimmune thyroid disease. Notably, this patient's integrated treatment plan </w:t>
      </w:r>
      <w:r w:rsidR="0014074F">
        <w:rPr>
          <w:rFonts w:ascii="Times New Roman" w:hAnsi="Times New Roman" w:cs="Times New Roman"/>
          <w:sz w:val="24"/>
          <w:szCs w:val="24"/>
        </w:rPr>
        <w:t xml:space="preserve">combined </w:t>
      </w:r>
      <w:r>
        <w:rPr>
          <w:rFonts w:ascii="Times New Roman" w:hAnsi="Times New Roman" w:cs="Times New Roman"/>
          <w:sz w:val="24"/>
          <w:szCs w:val="24"/>
        </w:rPr>
        <w:t>both traditional and non-conventional methods</w:t>
      </w:r>
      <w:r w:rsidR="0014074F">
        <w:rPr>
          <w:rFonts w:ascii="Times New Roman" w:hAnsi="Times New Roman" w:cs="Times New Roman"/>
          <w:sz w:val="24"/>
          <w:szCs w:val="24"/>
        </w:rPr>
        <w:t xml:space="preserve">, with the </w:t>
      </w:r>
      <w:r>
        <w:rPr>
          <w:rFonts w:ascii="Times New Roman" w:hAnsi="Times New Roman" w:cs="Times New Roman"/>
          <w:sz w:val="24"/>
          <w:szCs w:val="24"/>
        </w:rPr>
        <w:t xml:space="preserve">conventional approach </w:t>
      </w:r>
      <w:r w:rsidR="0014074F">
        <w:rPr>
          <w:rFonts w:ascii="Times New Roman" w:hAnsi="Times New Roman" w:cs="Times New Roman"/>
          <w:sz w:val="24"/>
          <w:szCs w:val="24"/>
        </w:rPr>
        <w:t>involving the initiation of</w:t>
      </w:r>
      <w:r>
        <w:rPr>
          <w:rFonts w:ascii="Times New Roman" w:hAnsi="Times New Roman" w:cs="Times New Roman"/>
          <w:sz w:val="24"/>
          <w:szCs w:val="24"/>
        </w:rPr>
        <w:t xml:space="preserve"> levothyroxine treatment, a </w:t>
      </w:r>
      <w:r w:rsidR="0014074F">
        <w:rPr>
          <w:rFonts w:ascii="Times New Roman" w:hAnsi="Times New Roman" w:cs="Times New Roman"/>
          <w:sz w:val="24"/>
          <w:szCs w:val="24"/>
        </w:rPr>
        <w:t xml:space="preserve">widely used </w:t>
      </w:r>
      <w:r>
        <w:rPr>
          <w:rFonts w:ascii="Times New Roman" w:hAnsi="Times New Roman" w:cs="Times New Roman"/>
          <w:sz w:val="24"/>
          <w:szCs w:val="24"/>
        </w:rPr>
        <w:t>synthetic thyroid hormone replacement. Simultaneously, a novel proprietary blend procedure was unveiled, comprising an exclusive blend of supplements and dietary modifications. The customized mix, which was divided into stages, was designed to enhance thyroid function holistically and treat any nutritional imbalances (</w:t>
      </w:r>
      <w:r>
        <w:rPr>
          <w:rFonts w:ascii="Times New Roman" w:eastAsia="SimSun" w:hAnsi="Times New Roman" w:cs="Times New Roman"/>
          <w:color w:val="222222"/>
          <w:sz w:val="24"/>
          <w:szCs w:val="24"/>
          <w:shd w:val="clear" w:color="auto" w:fill="FFFFFF"/>
        </w:rPr>
        <w:t>Maxwell &amp; Volpe, 2007)</w:t>
      </w:r>
      <w:r>
        <w:rPr>
          <w:rFonts w:ascii="Times New Roman" w:hAnsi="Times New Roman" w:cs="Times New Roman"/>
          <w:sz w:val="24"/>
          <w:szCs w:val="24"/>
        </w:rPr>
        <w:t xml:space="preserve">. A deliberate effort to add essential nutrients </w:t>
      </w:r>
      <w:r>
        <w:rPr>
          <w:rFonts w:ascii="Times New Roman" w:hAnsi="Times New Roman" w:cs="Times New Roman"/>
          <w:sz w:val="24"/>
          <w:szCs w:val="24"/>
        </w:rPr>
        <w:lastRenderedPageBreak/>
        <w:t>linked to thyroid function was evident in the addition of silica, vitamin C, trace minerals, N-acetyl L-tyrosine, anhydrous caffeine, L-theanine, velvet bean seed, pine bark, curcumin, and vitamin D.</w:t>
      </w:r>
    </w:p>
    <w:p w14:paraId="5C333D1F" w14:textId="2FBE99BB" w:rsidR="000B4149" w:rsidRDefault="000D5025" w:rsidP="00F531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dietary component </w:t>
      </w:r>
      <w:r w:rsidR="00576DCE">
        <w:rPr>
          <w:rFonts w:ascii="Times New Roman" w:hAnsi="Times New Roman" w:cs="Times New Roman"/>
          <w:sz w:val="24"/>
          <w:szCs w:val="24"/>
        </w:rPr>
        <w:t xml:space="preserve">emphasized a diet rich in selenium and free of gluten, aligning with recent research on the impact of these nutritional factors on thyroid function. </w:t>
      </w:r>
      <w:r>
        <w:rPr>
          <w:rFonts w:ascii="Times New Roman" w:hAnsi="Times New Roman" w:cs="Times New Roman"/>
          <w:sz w:val="24"/>
          <w:szCs w:val="24"/>
        </w:rPr>
        <w:t xml:space="preserve">Due to their high selenium content, the patient was advised to eat more fish. The comprehensive plan includes yoga, meditation, and stress reduction to improve mental and emotional health. The patient gained energy and lost weight in one month. The unsettling sign of cold intolerance started to disappear, indicating a favorable change in metabolic processes. These gains continued over the next three months and affected many patients' health. Most remarkably, the digestive system began to operate normally, and the irregular menstrual periods </w:t>
      </w:r>
      <w:r w:rsidR="00576DCE">
        <w:rPr>
          <w:rFonts w:ascii="Times New Roman" w:hAnsi="Times New Roman" w:cs="Times New Roman"/>
          <w:sz w:val="24"/>
          <w:szCs w:val="24"/>
        </w:rPr>
        <w:t>were resolved</w:t>
      </w:r>
      <w:r>
        <w:rPr>
          <w:rFonts w:ascii="Times New Roman" w:hAnsi="Times New Roman" w:cs="Times New Roman"/>
          <w:sz w:val="24"/>
          <w:szCs w:val="24"/>
        </w:rPr>
        <w:t>. After three months, control lab testing offered unbiased proof of the integrative protocol's beneficial effects. The first increased levels of thyroid-stimulating hormone (TSH) were significantly reduced. Important thyroid hormones</w:t>
      </w:r>
      <w:r w:rsidR="00576DCE">
        <w:rPr>
          <w:rFonts w:ascii="Times New Roman" w:hAnsi="Times New Roman" w:cs="Times New Roman"/>
          <w:sz w:val="24"/>
          <w:szCs w:val="24"/>
        </w:rPr>
        <w:t>,</w:t>
      </w:r>
      <w:r>
        <w:rPr>
          <w:rFonts w:ascii="Times New Roman" w:hAnsi="Times New Roman" w:cs="Times New Roman"/>
          <w:sz w:val="24"/>
          <w:szCs w:val="24"/>
        </w:rPr>
        <w:t xml:space="preserve"> T4 and T</w:t>
      </w:r>
      <w:r w:rsidR="00576DCE">
        <w:rPr>
          <w:rFonts w:ascii="Times New Roman" w:hAnsi="Times New Roman" w:cs="Times New Roman"/>
          <w:sz w:val="24"/>
          <w:szCs w:val="24"/>
        </w:rPr>
        <w:t>3, increased simultaneously</w:t>
      </w:r>
      <w:r>
        <w:rPr>
          <w:rFonts w:ascii="Times New Roman" w:hAnsi="Times New Roman" w:cs="Times New Roman"/>
          <w:sz w:val="24"/>
          <w:szCs w:val="24"/>
        </w:rPr>
        <w:t xml:space="preserve">, indicating improved thyroid function. </w:t>
      </w:r>
      <w:r w:rsidR="00576DCE">
        <w:rPr>
          <w:rFonts w:ascii="Times New Roman" w:hAnsi="Times New Roman" w:cs="Times New Roman"/>
          <w:sz w:val="24"/>
          <w:szCs w:val="24"/>
        </w:rPr>
        <w:t>Additionally, t</w:t>
      </w:r>
      <w:r>
        <w:rPr>
          <w:rFonts w:ascii="Times New Roman" w:hAnsi="Times New Roman" w:cs="Times New Roman"/>
          <w:sz w:val="24"/>
          <w:szCs w:val="24"/>
        </w:rPr>
        <w:t>here was a not</w:t>
      </w:r>
      <w:r w:rsidR="00576DCE">
        <w:rPr>
          <w:rFonts w:ascii="Times New Roman" w:hAnsi="Times New Roman" w:cs="Times New Roman"/>
          <w:sz w:val="24"/>
          <w:szCs w:val="24"/>
        </w:rPr>
        <w:t>able</w:t>
      </w:r>
      <w:r>
        <w:rPr>
          <w:rFonts w:ascii="Times New Roman" w:hAnsi="Times New Roman" w:cs="Times New Roman"/>
          <w:sz w:val="24"/>
          <w:szCs w:val="24"/>
        </w:rPr>
        <w:t xml:space="preserve"> decrease in the anti-thyroid peroxidase antibodies (Anti</w:t>
      </w:r>
      <w:r w:rsidR="00576DCE">
        <w:rPr>
          <w:rFonts w:ascii="Times New Roman" w:hAnsi="Times New Roman" w:cs="Times New Roman"/>
          <w:sz w:val="24"/>
          <w:szCs w:val="24"/>
        </w:rPr>
        <w:t>-</w:t>
      </w:r>
      <w:r>
        <w:rPr>
          <w:rFonts w:ascii="Times New Roman" w:hAnsi="Times New Roman" w:cs="Times New Roman"/>
          <w:sz w:val="24"/>
          <w:szCs w:val="24"/>
        </w:rPr>
        <w:t xml:space="preserve">TPO), </w:t>
      </w:r>
      <w:r w:rsidR="00576DCE">
        <w:rPr>
          <w:rFonts w:ascii="Times New Roman" w:hAnsi="Times New Roman" w:cs="Times New Roman"/>
          <w:sz w:val="24"/>
          <w:szCs w:val="24"/>
        </w:rPr>
        <w:t xml:space="preserve">signaling a reduction in autoimmune thyroid change. </w:t>
      </w:r>
    </w:p>
    <w:p w14:paraId="34BCAAF3" w14:textId="262BE871" w:rsidR="000B4149" w:rsidRDefault="000D5025" w:rsidP="00F5311E">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Moreover, the importance of certain micronutrients is becoming more and more apparent in the context of integrative thyroid treatment as shown in the case study involving supplementing with zinc. This case study explores how zinc supplementation affects those who are zinc deficient and highlights how it may affect thyroid function (</w:t>
      </w:r>
      <w:r>
        <w:rPr>
          <w:rFonts w:ascii="Times New Roman" w:eastAsia="SimSun" w:hAnsi="Times New Roman" w:cs="Times New Roman"/>
          <w:color w:val="222222"/>
          <w:sz w:val="24"/>
          <w:szCs w:val="24"/>
          <w:shd w:val="clear" w:color="auto" w:fill="FFFFFF"/>
        </w:rPr>
        <w:t>Rezaei et al., 2019)</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An essential trace mineral, zinc, is crucial for the metabolism of thyroid hormones. Low zinc levels in female college students can c</w:t>
      </w:r>
      <w:r w:rsidR="008C124E">
        <w:rPr>
          <w:rFonts w:ascii="Times New Roman" w:hAnsi="Times New Roman" w:cs="Times New Roman"/>
          <w:sz w:val="24"/>
          <w:szCs w:val="24"/>
        </w:rPr>
        <w:t xml:space="preserve">ontribute to </w:t>
      </w:r>
      <w:r>
        <w:rPr>
          <w:rFonts w:ascii="Times New Roman" w:hAnsi="Times New Roman" w:cs="Times New Roman"/>
          <w:sz w:val="24"/>
          <w:szCs w:val="24"/>
        </w:rPr>
        <w:t>thyroid function issues</w:t>
      </w:r>
      <w:r w:rsidR="008C124E">
        <w:rPr>
          <w:rFonts w:ascii="Times New Roman" w:hAnsi="Times New Roman" w:cs="Times New Roman"/>
          <w:sz w:val="24"/>
          <w:szCs w:val="24"/>
        </w:rPr>
        <w:t>, which is why t</w:t>
      </w:r>
      <w:r>
        <w:rPr>
          <w:rFonts w:ascii="Times New Roman" w:hAnsi="Times New Roman" w:cs="Times New Roman"/>
          <w:sz w:val="24"/>
          <w:szCs w:val="24"/>
        </w:rPr>
        <w:t xml:space="preserve">he study focused on </w:t>
      </w:r>
      <w:r w:rsidR="008C124E">
        <w:rPr>
          <w:rFonts w:ascii="Times New Roman" w:hAnsi="Times New Roman" w:cs="Times New Roman"/>
          <w:sz w:val="24"/>
          <w:szCs w:val="24"/>
        </w:rPr>
        <w:t>this group</w:t>
      </w:r>
      <w:r>
        <w:rPr>
          <w:rFonts w:ascii="Times New Roman" w:hAnsi="Times New Roman" w:cs="Times New Roman"/>
          <w:sz w:val="24"/>
          <w:szCs w:val="24"/>
        </w:rPr>
        <w:t xml:space="preserve">. The participants received 26.4 mg of zinc gluconate daily for four months. </w:t>
      </w:r>
      <w:r>
        <w:rPr>
          <w:rFonts w:ascii="Times New Roman" w:hAnsi="Times New Roman" w:cs="Times New Roman"/>
          <w:sz w:val="24"/>
          <w:szCs w:val="24"/>
        </w:rPr>
        <w:lastRenderedPageBreak/>
        <w:t>The investigation revealed intriguing thyroid-zinc relationships. The supplementation's considerable increase in plasma zinc levels demonstrated the intervention's effectiveness in treating the original shortage. Serum ferritin concentrations decreased concurrently, highlighting the complex connection between iron storage and zinc status.</w:t>
      </w:r>
    </w:p>
    <w:p w14:paraId="44F6FA34" w14:textId="3C7795DA" w:rsidR="000B4149" w:rsidRDefault="00E02137" w:rsidP="00F5311E">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In addition to these fundamental changes, z</w:t>
      </w:r>
      <w:r w:rsidR="000D5025">
        <w:rPr>
          <w:rFonts w:ascii="Times New Roman" w:hAnsi="Times New Roman" w:cs="Times New Roman"/>
          <w:sz w:val="24"/>
          <w:szCs w:val="24"/>
        </w:rPr>
        <w:t xml:space="preserve">inc supplementation positively impacted thyroid hormone levels, </w:t>
      </w:r>
      <w:r>
        <w:rPr>
          <w:rFonts w:ascii="Times New Roman" w:hAnsi="Times New Roman" w:cs="Times New Roman"/>
          <w:sz w:val="24"/>
          <w:szCs w:val="24"/>
        </w:rPr>
        <w:t>particularly</w:t>
      </w:r>
      <w:r w:rsidR="000D5025">
        <w:rPr>
          <w:rFonts w:ascii="Times New Roman" w:hAnsi="Times New Roman" w:cs="Times New Roman"/>
          <w:sz w:val="24"/>
          <w:szCs w:val="24"/>
        </w:rPr>
        <w:t xml:space="preserve"> total triiodothyronine (T3). This research implies that zinc, a thyroid function modulator, affects the availability and production of thyroid hormones that are active and essential for controlling metabolism.</w:t>
      </w:r>
      <w:r w:rsidR="000D5025">
        <w:rPr>
          <w:rFonts w:ascii="Times New Roman" w:hAnsi="Times New Roman" w:cs="Times New Roman"/>
          <w:b/>
          <w:sz w:val="24"/>
          <w:szCs w:val="24"/>
        </w:rPr>
        <w:t xml:space="preserve"> </w:t>
      </w:r>
      <w:r w:rsidR="000D5025">
        <w:rPr>
          <w:rFonts w:ascii="Times New Roman" w:hAnsi="Times New Roman" w:cs="Times New Roman"/>
          <w:sz w:val="24"/>
          <w:szCs w:val="24"/>
        </w:rPr>
        <w:t xml:space="preserve">Additionally, the </w:t>
      </w:r>
      <w:r>
        <w:rPr>
          <w:rFonts w:ascii="Times New Roman" w:hAnsi="Times New Roman" w:cs="Times New Roman"/>
          <w:sz w:val="24"/>
          <w:szCs w:val="24"/>
        </w:rPr>
        <w:t>study examined</w:t>
      </w:r>
      <w:r w:rsidR="000D5025">
        <w:rPr>
          <w:rFonts w:ascii="Times New Roman" w:hAnsi="Times New Roman" w:cs="Times New Roman"/>
          <w:sz w:val="24"/>
          <w:szCs w:val="24"/>
        </w:rPr>
        <w:t xml:space="preserve"> how zinc supplementation affected the resting metabolic rate (RMR). The findings showed a significant association, suggesting that zinc modulates thyroid hormone levels and positively affects the body's total metabolic activity. Therefore, </w:t>
      </w:r>
      <w:r>
        <w:rPr>
          <w:rFonts w:ascii="Times New Roman" w:hAnsi="Times New Roman" w:cs="Times New Roman"/>
          <w:sz w:val="24"/>
          <w:szCs w:val="24"/>
        </w:rPr>
        <w:t>z</w:t>
      </w:r>
      <w:r w:rsidR="000D5025">
        <w:rPr>
          <w:rFonts w:ascii="Times New Roman" w:hAnsi="Times New Roman" w:cs="Times New Roman"/>
          <w:sz w:val="24"/>
          <w:szCs w:val="24"/>
        </w:rPr>
        <w:t>inc is a potential micronutrient in the context of thyroid health due to its dual effects.</w:t>
      </w:r>
    </w:p>
    <w:p w14:paraId="121BF9F3" w14:textId="329EC0C8" w:rsidR="003350B6" w:rsidRPr="00F5311E"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group case studies highlight the potential of integrative techniques in the therapy of hypothyroidism. A more thorough and individualized treatment plan is created by fusing traditional pharmacological treatments with focused nutritional supplements and lifestyle changes. The positive outcomes shown in these examples highlight how crucial it is to customize therapies to meet each patient's unique needs, treating the underlying causes of thyroid dysfunction in addition to its symptoms. These integrative methods essentially act as a link between the paradigms of traditional medicine and the new knowledge being gained from the lifestyle and nutrition sciences. They provide a comprehensive framework that considers the complex network of variables affecting thyroid health, including dietary practices, stress reduction, and genetic predispositions. Adopting integrative techniques becomes essential for maximizing patient outcomes as the landscape of thyroid treatment changes. These case studies </w:t>
      </w:r>
      <w:r>
        <w:rPr>
          <w:rFonts w:ascii="Times New Roman" w:hAnsi="Times New Roman" w:cs="Times New Roman"/>
          <w:sz w:val="24"/>
          <w:szCs w:val="24"/>
        </w:rPr>
        <w:lastRenderedPageBreak/>
        <w:t>add to the increasing amount of research that supports the combination of conventional and alternative treatments, opening the door to a more complex and customized approach to the treatment of hypothyroidism.</w:t>
      </w:r>
    </w:p>
    <w:p w14:paraId="56509B85" w14:textId="77777777" w:rsidR="000B4149" w:rsidRDefault="000D5025" w:rsidP="000F1A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Proposed Integrative Protocols</w:t>
      </w:r>
    </w:p>
    <w:p w14:paraId="6D6B18A7" w14:textId="77777777" w:rsidR="000B4149" w:rsidRDefault="000D5025" w:rsidP="00F5311E">
      <w:pPr>
        <w:spacing w:line="480" w:lineRule="auto"/>
        <w:ind w:firstLine="720"/>
        <w:rPr>
          <w:rFonts w:ascii="Times New Roman" w:hAnsi="Times New Roman" w:cs="Times New Roman"/>
          <w:sz w:val="24"/>
          <w:szCs w:val="24"/>
        </w:rPr>
      </w:pPr>
      <w:r>
        <w:rPr>
          <w:rFonts w:ascii="Times New Roman" w:hAnsi="Times New Roman" w:cs="Times New Roman"/>
          <w:sz w:val="24"/>
          <w:szCs w:val="24"/>
        </w:rPr>
        <w:t>Personalized and comprehensive care is made possible by the exploration of integrative approaches to hypothyroidism. The study will explore suggested integrative regimens that include a combination of substances that address specific thyroid health issues. These procedures target the underlying causes of thyroid dysfunction as well as its symptoms, serving as a supplement to traditional therapies.</w:t>
      </w:r>
    </w:p>
    <w:p w14:paraId="409DA89E" w14:textId="77777777" w:rsidR="000B4149" w:rsidRDefault="000D5025">
      <w:pPr>
        <w:spacing w:line="480" w:lineRule="auto"/>
        <w:jc w:val="both"/>
        <w:rPr>
          <w:rFonts w:ascii="Times New Roman" w:hAnsi="Times New Roman" w:cs="Times New Roman"/>
          <w:b/>
          <w:sz w:val="24"/>
          <w:szCs w:val="24"/>
        </w:rPr>
      </w:pPr>
      <w:r>
        <w:rPr>
          <w:rFonts w:ascii="Times New Roman" w:hAnsi="Times New Roman" w:cs="Times New Roman"/>
          <w:b/>
          <w:sz w:val="24"/>
          <w:szCs w:val="24"/>
        </w:rPr>
        <w:t>Protocol I: Silica, Vitamin C, Trace Minerals:</w:t>
      </w:r>
    </w:p>
    <w:p w14:paraId="48A421BC" w14:textId="37A5327B" w:rsidR="003350B6" w:rsidRDefault="000D5025" w:rsidP="00562A4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combination shows the integrative approach's accuracy in treating hypothyroidism. Silica, a key ingredient in this treatment, has several health advantages, especially for thyroid function. Silica, known for its hair health benefits, is essential in treating hypothyroidism-related hair loss. Moreover, silica's presence is crucial since thyroid hormone imbalances cause hair difficulties and also helps build collagen. Structural protein collagen affects tissue integrity, especially skin. Holistic therapy for hypothyroidism includes collagen production to address dry skin and other dermatological issues. On the other hand, vitamin C, an antioxidant, boosts collagen production and complements silica. As a result, thyroid dysfunction is linked to oxidative stress, which vitamin C fights. It helps collagen formation, which improves skin elasticity and tissue health beyond thyroid issues</w:t>
      </w:r>
      <w:r w:rsidR="00562A41">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eastAsia="SimSun" w:hAnsi="Times New Roman" w:cs="Times New Roman"/>
          <w:color w:val="222222"/>
          <w:sz w:val="24"/>
          <w:szCs w:val="24"/>
          <w:shd w:val="clear" w:color="auto" w:fill="FFFFFF"/>
        </w:rPr>
        <w:t>Dring et al., 2021)</w:t>
      </w:r>
      <w:r>
        <w:rPr>
          <w:rFonts w:ascii="Times New Roman" w:hAnsi="Times New Roman" w:cs="Times New Roman"/>
          <w:sz w:val="24"/>
          <w:szCs w:val="24"/>
        </w:rPr>
        <w:t>. Trace minerals enhance this protocol's comprehensiveness. These neglected minerals are essential in enzymatic reactions and co-factors in many physiological processes, including thyroid hormone production. The approach promotes thyroid homeostasis by optimizing trace mineral supply.</w:t>
      </w:r>
    </w:p>
    <w:p w14:paraId="5BAEFF2A" w14:textId="77777777" w:rsidR="000B4149" w:rsidRDefault="000D5025" w:rsidP="000B225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Protocol II—N-acetyl L-tyrosine, Caffeine, L-theanine, and More:</w:t>
      </w:r>
    </w:p>
    <w:p w14:paraId="637FCE3D" w14:textId="052DFFB2" w:rsidR="000B4149" w:rsidRDefault="000D5025" w:rsidP="00F531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a dynamic combination that addresses tiredness, mental disorders, and hormone imbalances to treat hypothyroidism holistically. This approach acknowledges the complicated interaction between the thyroid gland and neurotransmitter synthesis and its physical and mental health impacts. This combination requires N-acetyl L-tyrosine, a dopamine, epinephrine, and norepinephrine precursor. In hypothyroidism, neurotransmitter abnormalities produce fatigue and sadness, making N-acetyl L-tyrosine essential. This amino acid derivative boosts mood and cognition by promoting neurotransmitter production. </w:t>
      </w:r>
      <w:r w:rsidR="00562A41">
        <w:rPr>
          <w:rFonts w:ascii="Times New Roman" w:hAnsi="Times New Roman" w:cs="Times New Roman"/>
          <w:sz w:val="24"/>
          <w:szCs w:val="24"/>
        </w:rPr>
        <w:t xml:space="preserve">Caffeine, a well-known stimulant, boosts energy when combined with other components. While coffee alone can cause jitteriness and energy crashes, </w:t>
      </w:r>
      <w:r>
        <w:rPr>
          <w:rFonts w:ascii="Times New Roman" w:hAnsi="Times New Roman" w:cs="Times New Roman"/>
          <w:sz w:val="24"/>
          <w:szCs w:val="24"/>
        </w:rPr>
        <w:t xml:space="preserve">L-theanine, an amino acid </w:t>
      </w:r>
      <w:r w:rsidR="00562A41">
        <w:rPr>
          <w:rFonts w:ascii="Times New Roman" w:hAnsi="Times New Roman" w:cs="Times New Roman"/>
          <w:sz w:val="24"/>
          <w:szCs w:val="24"/>
        </w:rPr>
        <w:t xml:space="preserve">found </w:t>
      </w:r>
      <w:r>
        <w:rPr>
          <w:rFonts w:ascii="Times New Roman" w:hAnsi="Times New Roman" w:cs="Times New Roman"/>
          <w:sz w:val="24"/>
          <w:szCs w:val="24"/>
        </w:rPr>
        <w:t>in tea leaves,</w:t>
      </w:r>
      <w:r w:rsidR="00562A41">
        <w:rPr>
          <w:rFonts w:ascii="Times New Roman" w:hAnsi="Times New Roman" w:cs="Times New Roman"/>
          <w:sz w:val="24"/>
          <w:szCs w:val="24"/>
        </w:rPr>
        <w:t xml:space="preserve"> helps</w:t>
      </w:r>
      <w:r>
        <w:rPr>
          <w:rFonts w:ascii="Times New Roman" w:hAnsi="Times New Roman" w:cs="Times New Roman"/>
          <w:sz w:val="24"/>
          <w:szCs w:val="24"/>
        </w:rPr>
        <w:t xml:space="preserve"> smooth</w:t>
      </w:r>
      <w:r w:rsidR="00562A41">
        <w:rPr>
          <w:rFonts w:ascii="Times New Roman" w:hAnsi="Times New Roman" w:cs="Times New Roman"/>
          <w:sz w:val="24"/>
          <w:szCs w:val="24"/>
        </w:rPr>
        <w:t xml:space="preserve"> out</w:t>
      </w:r>
      <w:r>
        <w:rPr>
          <w:rFonts w:ascii="Times New Roman" w:hAnsi="Times New Roman" w:cs="Times New Roman"/>
          <w:sz w:val="24"/>
          <w:szCs w:val="24"/>
        </w:rPr>
        <w:t xml:space="preserve"> the energy release. L-theanine's soothing properties balance caffeine's adverse effects, promoting equilibrium and attention.</w:t>
      </w:r>
    </w:p>
    <w:p w14:paraId="3917EE26" w14:textId="77777777" w:rsidR="000B4149" w:rsidRDefault="000D5025" w:rsidP="000B225A">
      <w:pPr>
        <w:spacing w:line="480" w:lineRule="auto"/>
        <w:rPr>
          <w:rFonts w:ascii="Times New Roman" w:hAnsi="Times New Roman" w:cs="Times New Roman"/>
          <w:b/>
          <w:sz w:val="24"/>
          <w:szCs w:val="24"/>
        </w:rPr>
      </w:pPr>
      <w:r>
        <w:rPr>
          <w:rFonts w:ascii="Times New Roman" w:hAnsi="Times New Roman" w:cs="Times New Roman"/>
          <w:b/>
          <w:sz w:val="24"/>
          <w:szCs w:val="24"/>
        </w:rPr>
        <w:t>Protocol III: Resveratrol, Turmeric, Black Seed Oil.</w:t>
      </w:r>
    </w:p>
    <w:p w14:paraId="66180889" w14:textId="2CADE3EA" w:rsidR="000B4149" w:rsidRDefault="000D5025" w:rsidP="00F5311E">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complex world of hypothyroidism, especially in instances impacted by autoimmune causes like Hashimoto's disease, Protocol III targets inflammatory processes (</w:t>
      </w:r>
      <w:r>
        <w:rPr>
          <w:rFonts w:ascii="Times New Roman" w:hAnsi="Times New Roman" w:cs="Times New Roman"/>
          <w:color w:val="222222"/>
          <w:sz w:val="24"/>
          <w:szCs w:val="24"/>
          <w:shd w:val="clear" w:color="auto" w:fill="FFFFFF"/>
        </w:rPr>
        <w:t>Avard &amp; Grant, 2018)</w:t>
      </w:r>
      <w:r>
        <w:rPr>
          <w:rFonts w:ascii="Times New Roman" w:hAnsi="Times New Roman" w:cs="Times New Roman"/>
          <w:sz w:val="24"/>
          <w:szCs w:val="24"/>
        </w:rPr>
        <w:t xml:space="preserve">. This regimen acknowledges the autoimmune cascade that can worsen thyroid dysfunction and the substantial influence of inflammation. Black </w:t>
      </w:r>
      <w:r w:rsidR="000B225A">
        <w:rPr>
          <w:rFonts w:ascii="Times New Roman" w:hAnsi="Times New Roman" w:cs="Times New Roman"/>
          <w:sz w:val="24"/>
          <w:szCs w:val="24"/>
        </w:rPr>
        <w:t>s</w:t>
      </w:r>
      <w:r>
        <w:rPr>
          <w:rFonts w:ascii="Times New Roman" w:hAnsi="Times New Roman" w:cs="Times New Roman"/>
          <w:sz w:val="24"/>
          <w:szCs w:val="24"/>
        </w:rPr>
        <w:t xml:space="preserve">eed </w:t>
      </w:r>
      <w:r w:rsidR="000B225A">
        <w:rPr>
          <w:rFonts w:ascii="Times New Roman" w:hAnsi="Times New Roman" w:cs="Times New Roman"/>
          <w:sz w:val="24"/>
          <w:szCs w:val="24"/>
        </w:rPr>
        <w:t>o</w:t>
      </w:r>
      <w:r>
        <w:rPr>
          <w:rFonts w:ascii="Times New Roman" w:hAnsi="Times New Roman" w:cs="Times New Roman"/>
          <w:sz w:val="24"/>
          <w:szCs w:val="24"/>
        </w:rPr>
        <w:t xml:space="preserve">il is essential to this therapy </w:t>
      </w:r>
      <w:r w:rsidR="000B225A">
        <w:rPr>
          <w:rFonts w:ascii="Times New Roman" w:hAnsi="Times New Roman" w:cs="Times New Roman"/>
          <w:sz w:val="24"/>
          <w:szCs w:val="24"/>
        </w:rPr>
        <w:t>due to</w:t>
      </w:r>
      <w:r>
        <w:rPr>
          <w:rFonts w:ascii="Times New Roman" w:hAnsi="Times New Roman" w:cs="Times New Roman"/>
          <w:sz w:val="24"/>
          <w:szCs w:val="24"/>
        </w:rPr>
        <w:t xml:space="preserve"> its anti-inflammatory and immune-modulating characteristics, thus helping autoimmune thyroid problems by reducing inflammation. Black </w:t>
      </w:r>
      <w:r w:rsidR="000B225A">
        <w:rPr>
          <w:rFonts w:ascii="Times New Roman" w:hAnsi="Times New Roman" w:cs="Times New Roman"/>
          <w:sz w:val="24"/>
          <w:szCs w:val="24"/>
        </w:rPr>
        <w:t>s</w:t>
      </w:r>
      <w:r>
        <w:rPr>
          <w:rFonts w:ascii="Times New Roman" w:hAnsi="Times New Roman" w:cs="Times New Roman"/>
          <w:sz w:val="24"/>
          <w:szCs w:val="24"/>
        </w:rPr>
        <w:t xml:space="preserve">eed </w:t>
      </w:r>
      <w:r w:rsidR="000B225A">
        <w:rPr>
          <w:rFonts w:ascii="Times New Roman" w:hAnsi="Times New Roman" w:cs="Times New Roman"/>
          <w:sz w:val="24"/>
          <w:szCs w:val="24"/>
        </w:rPr>
        <w:t>o</w:t>
      </w:r>
      <w:r>
        <w:rPr>
          <w:rFonts w:ascii="Times New Roman" w:hAnsi="Times New Roman" w:cs="Times New Roman"/>
          <w:sz w:val="24"/>
          <w:szCs w:val="24"/>
        </w:rPr>
        <w:t>il modulates the immune system to minimize thyroid gland attack</w:t>
      </w:r>
      <w:r w:rsidR="000B225A">
        <w:rPr>
          <w:rFonts w:ascii="Times New Roman" w:hAnsi="Times New Roman" w:cs="Times New Roman"/>
          <w:sz w:val="24"/>
          <w:szCs w:val="24"/>
        </w:rPr>
        <w:t>s</w:t>
      </w:r>
      <w:r>
        <w:rPr>
          <w:rFonts w:ascii="Times New Roman" w:hAnsi="Times New Roman" w:cs="Times New Roman"/>
          <w:sz w:val="24"/>
          <w:szCs w:val="24"/>
        </w:rPr>
        <w:t xml:space="preserve"> and delay autoimmune thyroiditis. Resveratrol, derived from red grapes, and </w:t>
      </w:r>
      <w:r w:rsidR="000B225A">
        <w:rPr>
          <w:rFonts w:ascii="Times New Roman" w:hAnsi="Times New Roman" w:cs="Times New Roman"/>
          <w:sz w:val="24"/>
          <w:szCs w:val="24"/>
        </w:rPr>
        <w:t>t</w:t>
      </w:r>
      <w:r>
        <w:rPr>
          <w:rFonts w:ascii="Times New Roman" w:hAnsi="Times New Roman" w:cs="Times New Roman"/>
          <w:sz w:val="24"/>
          <w:szCs w:val="24"/>
        </w:rPr>
        <w:t xml:space="preserve">urmeric, a traditionally anti-inflammatory spice, support the protocol's goal of reducing inflammation. </w:t>
      </w:r>
      <w:r w:rsidR="000B225A">
        <w:rPr>
          <w:rFonts w:ascii="Times New Roman" w:hAnsi="Times New Roman" w:cs="Times New Roman"/>
          <w:sz w:val="24"/>
          <w:szCs w:val="24"/>
        </w:rPr>
        <w:t xml:space="preserve">The anti-inflammatory properties of these natural substances work synergistically to combat the autoimmune symptoms associated with hypothyroidism. </w:t>
      </w:r>
    </w:p>
    <w:p w14:paraId="430C5CB7" w14:textId="77777777" w:rsidR="000B4149" w:rsidRDefault="000D5025" w:rsidP="000F1AB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Protocol IV - Vitamin C, Zinc Sulfate, and Vitamin D3</w:t>
      </w:r>
    </w:p>
    <w:p w14:paraId="4C4DB65D" w14:textId="61BA2164"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pro</w:t>
      </w:r>
      <w:r w:rsidR="00E1083A">
        <w:rPr>
          <w:rFonts w:ascii="Times New Roman" w:hAnsi="Times New Roman" w:cs="Times New Roman"/>
          <w:sz w:val="24"/>
          <w:szCs w:val="24"/>
        </w:rPr>
        <w:t xml:space="preserve">tocol </w:t>
      </w:r>
      <w:r>
        <w:rPr>
          <w:rFonts w:ascii="Times New Roman" w:hAnsi="Times New Roman" w:cs="Times New Roman"/>
          <w:sz w:val="24"/>
          <w:szCs w:val="24"/>
        </w:rPr>
        <w:t>tackles dietary shortages in hypothyroidism patients since vitamins and minerals are essential to thyroid function. Vitamin C, a vital component of this therapy, aids collagen formation and protects cells, including the thyroid. Its antioxidant qualities also neutralize oxidative stress, which can cause thyroid dysfunction (</w:t>
      </w:r>
      <w:r>
        <w:rPr>
          <w:rFonts w:ascii="Times New Roman" w:eastAsia="SimSun" w:hAnsi="Times New Roman" w:cs="Times New Roman"/>
          <w:color w:val="222222"/>
          <w:sz w:val="24"/>
          <w:szCs w:val="24"/>
          <w:shd w:val="clear" w:color="auto" w:fill="FFFFFF"/>
        </w:rPr>
        <w:t>Baroud, 2022)</w:t>
      </w:r>
      <w:r>
        <w:rPr>
          <w:rFonts w:ascii="Times New Roman" w:hAnsi="Times New Roman" w:cs="Times New Roman"/>
          <w:sz w:val="24"/>
          <w:szCs w:val="24"/>
        </w:rPr>
        <w:t>. This method recognizes the complex thyroid-neurotransmitter synthesis relationship and its physical and mental health effects. N-acetyl L-tyrosine, dopamine, epinephrine, and norepinephrine precursors are needed. Neurotransmitter imbalances cause weariness and depression in hypothyroidism, making N-acetyl L-tyrosine crucial. Zinc deficiency impairs thyroid hormone synthesis, making it essential in this treatment. Another crucial vitamin, D3, modulates the immune system. Vitamin D insufficiency is common in hypothyroidism and can improve thyroid function, thus this immunological control is vital in Hashimoto's disease and other autoimmune thyroid disorders.</w:t>
      </w:r>
    </w:p>
    <w:p w14:paraId="5C59FE7A" w14:textId="77777777" w:rsidR="000B4149" w:rsidRDefault="000D5025" w:rsidP="000F1AB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Protocol V: Inulin, Green Banana Flour, Apple Fiber</w:t>
      </w:r>
      <w:r>
        <w:rPr>
          <w:rFonts w:ascii="Times New Roman" w:hAnsi="Times New Roman" w:cs="Times New Roman"/>
          <w:sz w:val="24"/>
          <w:szCs w:val="24"/>
        </w:rPr>
        <w:t>.</w:t>
      </w:r>
    </w:p>
    <w:p w14:paraId="03846F5B" w14:textId="77777777"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approach to hypothyroidism stresses gut health and acknowledges the link between thyroid and intestinal health. This method prioritizes gastrointestinal health to promote thyroid health. Protocol V contains Inulin, a prebiotic that stimulates intestinal flora. Encouraging a healthy gut microbiota is essential for proper digestion and, consequently, for the absorption of nutrients. Rich in resistant starch, green banana flour, and apple fiber enhance the prebiotic and fiber aspects of the regimen, giving its digestive support approach more nuance. Given the possible connection between autoimmune thyroid disorders and intestinal permeability, the focus on gut health is deliberate. In addition to being essential for digestive health, addressing the integrity of the gut barrier may also help regulate the autoimmune response linked to </w:t>
      </w:r>
      <w:r>
        <w:rPr>
          <w:rFonts w:ascii="Times New Roman" w:hAnsi="Times New Roman" w:cs="Times New Roman"/>
          <w:sz w:val="24"/>
          <w:szCs w:val="24"/>
        </w:rPr>
        <w:lastRenderedPageBreak/>
        <w:t>hypothyroidism (</w:t>
      </w:r>
      <w:r>
        <w:rPr>
          <w:rFonts w:ascii="Times New Roman" w:hAnsi="Times New Roman" w:cs="Times New Roman"/>
          <w:color w:val="222222"/>
          <w:sz w:val="24"/>
          <w:szCs w:val="24"/>
          <w:shd w:val="clear" w:color="auto" w:fill="FFFFFF"/>
        </w:rPr>
        <w:t>Yoshimura, 2023)</w:t>
      </w:r>
      <w:r>
        <w:rPr>
          <w:rFonts w:ascii="Times New Roman" w:hAnsi="Times New Roman" w:cs="Times New Roman"/>
          <w:sz w:val="24"/>
          <w:szCs w:val="24"/>
        </w:rPr>
        <w:t>. This protocol acknowledges the complex relationship between thyroid function and intestinal health. Prebiotics and fiber are included to foster an environment that maximizes nutrient absorption, which may impact the treatment of hypothyroidism.</w:t>
      </w:r>
    </w:p>
    <w:p w14:paraId="0AB0B228" w14:textId="77777777" w:rsidR="000B4149" w:rsidRDefault="000D5025" w:rsidP="000F1AB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Protocol VI - Vitamin K2, Vitamin D3, Magnesium, Quercetin, and NAD</w:t>
      </w:r>
    </w:p>
    <w:p w14:paraId="37AF4F92" w14:textId="2C08F848"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thyroid health and overall well-being deliberately combines essential vitamins and minerals. Each component supports different physiological systems, making hypothyroidism care comprehensive. Vitamin K2 is essential for calcium metabolism and bone health since it helps soft tissues avoid calcium accumulation and vascular calcification by supporting adequate calcium usage. This is especially important for hypothyroidism patients since thyroid dysfunction alters bone metabolism. Vitamin D3, which regulates the immune system, supplements thyroid treatments and its </w:t>
      </w:r>
      <w:r w:rsidR="001E2D75">
        <w:rPr>
          <w:rFonts w:ascii="Times New Roman" w:hAnsi="Times New Roman" w:cs="Times New Roman"/>
          <w:sz w:val="24"/>
          <w:szCs w:val="24"/>
        </w:rPr>
        <w:t xml:space="preserve">synergy </w:t>
      </w:r>
      <w:r>
        <w:rPr>
          <w:rFonts w:ascii="Times New Roman" w:hAnsi="Times New Roman" w:cs="Times New Roman"/>
          <w:sz w:val="24"/>
          <w:szCs w:val="24"/>
        </w:rPr>
        <w:t xml:space="preserve">with Vitamin K2 </w:t>
      </w:r>
      <w:r w:rsidR="001E2D75">
        <w:rPr>
          <w:rFonts w:ascii="Times New Roman" w:hAnsi="Times New Roman" w:cs="Times New Roman"/>
          <w:sz w:val="24"/>
          <w:szCs w:val="24"/>
        </w:rPr>
        <w:t>enhances</w:t>
      </w:r>
      <w:r>
        <w:rPr>
          <w:rFonts w:ascii="Times New Roman" w:hAnsi="Times New Roman" w:cs="Times New Roman"/>
          <w:sz w:val="24"/>
          <w:szCs w:val="24"/>
        </w:rPr>
        <w:t xml:space="preserve"> immunity and bone health.</w:t>
      </w:r>
      <w:r w:rsidR="001E2D75">
        <w:rPr>
          <w:rFonts w:ascii="Times New Roman" w:hAnsi="Times New Roman" w:cs="Times New Roman"/>
          <w:sz w:val="24"/>
          <w:szCs w:val="24"/>
        </w:rPr>
        <w:t xml:space="preserve"> Vitamin D supplementation is included in this treatment, as hypothyroid patients are often deficient in it</w:t>
      </w:r>
      <w:r>
        <w:rPr>
          <w:rFonts w:ascii="Times New Roman" w:hAnsi="Times New Roman" w:cs="Times New Roman"/>
          <w:sz w:val="24"/>
          <w:szCs w:val="24"/>
        </w:rPr>
        <w:t xml:space="preserve"> (</w:t>
      </w:r>
      <w:r>
        <w:rPr>
          <w:rFonts w:ascii="Times New Roman" w:eastAsia="SimSun" w:hAnsi="Times New Roman" w:cs="Times New Roman"/>
          <w:color w:val="222222"/>
          <w:sz w:val="24"/>
          <w:szCs w:val="24"/>
          <w:shd w:val="clear" w:color="auto" w:fill="FFFFFF"/>
        </w:rPr>
        <w:t>Paley, 2019)</w:t>
      </w:r>
      <w:r>
        <w:rPr>
          <w:rFonts w:ascii="Times New Roman" w:hAnsi="Times New Roman" w:cs="Times New Roman"/>
          <w:sz w:val="24"/>
          <w:szCs w:val="24"/>
        </w:rPr>
        <w:t xml:space="preserve">. Again, a vital element, magnesium is involved in many enzymatic activities, including energy metabolism and muscular function. Managing magnesium shortage may reduce hypothyroidism symptoms, including muscular weakness and tiredness. Quercetin, an antioxidant and anti-inflammatory flavonoid, modulates the immune system. Quercetin reduces chronic inflammation in autoimmune thyroid disorders, including hypothyroidism. Overall metabolic health is supported by NAD, a coenzyme involved in cellular energy generation. Increasing NAD levels may boost energy and reduce hypothyroid tiredness. </w:t>
      </w:r>
    </w:p>
    <w:p w14:paraId="5B8C5FDD" w14:textId="77777777" w:rsidR="000B4149" w:rsidRDefault="000D5025" w:rsidP="000F1AB2">
      <w:pPr>
        <w:spacing w:after="0" w:line="480" w:lineRule="auto"/>
        <w:jc w:val="both"/>
        <w:rPr>
          <w:rFonts w:ascii="Times New Roman" w:hAnsi="Times New Roman" w:cs="Times New Roman"/>
          <w:b/>
          <w:sz w:val="24"/>
          <w:szCs w:val="24"/>
        </w:rPr>
      </w:pPr>
      <w:r w:rsidRPr="0034665D">
        <w:rPr>
          <w:rFonts w:ascii="Times New Roman" w:hAnsi="Times New Roman" w:cs="Times New Roman"/>
          <w:b/>
          <w:sz w:val="24"/>
          <w:szCs w:val="24"/>
        </w:rPr>
        <w:t>Protocol VII - Bovine Collagen and Hydrolyzed Bovine Colostrum</w:t>
      </w:r>
    </w:p>
    <w:p w14:paraId="33469A98" w14:textId="77777777"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innovative approach highlights the importance of gut health for hypothyroidism and general well-being. Bovine collagen and hydrolyzed bovine colostrum reduce intestinal </w:t>
      </w:r>
      <w:r>
        <w:rPr>
          <w:rFonts w:ascii="Times New Roman" w:hAnsi="Times New Roman" w:cs="Times New Roman"/>
          <w:sz w:val="24"/>
          <w:szCs w:val="24"/>
        </w:rPr>
        <w:lastRenderedPageBreak/>
        <w:t>permeability and boost immunity. Bovine collagen contains amino acids like proline and glycine, which protect the gut lining. Supporting gut barrier function is crucial in autoimmune disorders like hypothyroidism, thus bovine collagen helps repair and maintain the gut lining, minimizing permeability. Bovine Hydrolysate Colostrum enhances this protocol since colostrum, animals' first milk, boosts immunity. Colostrum contains immunoglobulins, growth factors, and antimicrobial peptides that may modulate the immune system (</w:t>
      </w:r>
      <w:r>
        <w:rPr>
          <w:rFonts w:ascii="Times New Roman" w:hAnsi="Times New Roman" w:cs="Times New Roman"/>
          <w:color w:val="222222"/>
          <w:sz w:val="24"/>
          <w:szCs w:val="24"/>
          <w:shd w:val="clear" w:color="auto" w:fill="FFFFFF"/>
        </w:rPr>
        <w:t>Nowak et al., 2022)</w:t>
      </w:r>
      <w:r>
        <w:rPr>
          <w:rFonts w:ascii="Times New Roman" w:hAnsi="Times New Roman" w:cs="Times New Roman"/>
          <w:sz w:val="24"/>
          <w:szCs w:val="24"/>
        </w:rPr>
        <w:t>. It may reduce hypothyroidism-related autoimmune activity by regulating the gut immune response. These components may also aid intestinal health. This protocol combines thyroid-focused therapies by targeting gut permeability and recognizing the gut-immune system relationship. Integrative hypothyroidism care uses a multimodal approach to enhance patient results and long-term well-being.</w:t>
      </w:r>
    </w:p>
    <w:p w14:paraId="36A595FB" w14:textId="77777777" w:rsidR="000B4149" w:rsidRDefault="000D5025" w:rsidP="00B92A4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Vitamin D Deficiency and Hypothyroidism</w:t>
      </w:r>
    </w:p>
    <w:p w14:paraId="09779315" w14:textId="77777777" w:rsidR="000B4149" w:rsidRDefault="000D5025" w:rsidP="00F5311E">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Hypothyroidism, an underactive thyroid gland, has been studied extensively for its complex cause. The connection between vitamin D insufficiency and hypothyroidism is gaining attention. Vitamin D, essential for bone health, may affect thyroid function.</w:t>
      </w:r>
      <w:r>
        <w:rPr>
          <w:rFonts w:ascii="Times New Roman" w:hAnsi="Times New Roman" w:cs="Times New Roman"/>
          <w:b/>
          <w:sz w:val="24"/>
          <w:szCs w:val="24"/>
        </w:rPr>
        <w:t xml:space="preserve"> </w:t>
      </w:r>
      <w:r>
        <w:rPr>
          <w:rFonts w:ascii="Times New Roman" w:hAnsi="Times New Roman" w:cs="Times New Roman"/>
          <w:sz w:val="24"/>
          <w:szCs w:val="24"/>
        </w:rPr>
        <w:t>Numerous studies have examined the link between vitamin D levels and hypothyroidism. In hypothyroidism, vitamin D levels are consistently lower than in healthy controls. As a result, different populations are studied to give a wide view of this association (</w:t>
      </w:r>
      <w:r>
        <w:rPr>
          <w:rFonts w:ascii="Times New Roman" w:eastAsia="SimSun" w:hAnsi="Times New Roman" w:cs="Times New Roman"/>
          <w:color w:val="222222"/>
          <w:sz w:val="24"/>
          <w:szCs w:val="24"/>
          <w:shd w:val="clear" w:color="auto" w:fill="FFFFFF"/>
        </w:rPr>
        <w:t>Vassalle et al ., 2021)</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According to the research by Dr. Amal Mohammed Husein Mackawy and colleagues about vitamin D insufficiency and hypothyroidism, the results showed that hypothyroid individuals had considerably lower blood vitamin D (25-OH) levels than healthy controls. Females have a more significant shortfall. The study also found that vitamin D deficiency lowers blood calcium levels in hypothyroid individuals compared to controls. The findings showed that hypothyroid </w:t>
      </w:r>
      <w:r>
        <w:rPr>
          <w:rFonts w:ascii="Times New Roman" w:hAnsi="Times New Roman" w:cs="Times New Roman"/>
          <w:sz w:val="24"/>
          <w:szCs w:val="24"/>
        </w:rPr>
        <w:lastRenderedPageBreak/>
        <w:t>individuals had hypovitaminosis D and hypocalcemia, highlighting the interconnectivity of physiological networks.</w:t>
      </w:r>
    </w:p>
    <w:p w14:paraId="3EBF4F43" w14:textId="77777777" w:rsidR="0034665D" w:rsidRPr="0034665D" w:rsidRDefault="000D5025" w:rsidP="00F5311E">
      <w:pPr>
        <w:spacing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Moreover, there are several links between vitamin D and hypothyroidism because many tissues, including the thyroid, have vitamin D receptors, and it may affect thyroid function through immunomodulation. Vitamin D's immunomodulatory impact is vital because hypothyroidism, especially Hashimoto's disease, is typically autoimmune.</w:t>
      </w:r>
      <w:r>
        <w:rPr>
          <w:rFonts w:ascii="Times New Roman" w:hAnsi="Times New Roman" w:cs="Times New Roman"/>
          <w:b/>
          <w:sz w:val="24"/>
          <w:szCs w:val="24"/>
        </w:rPr>
        <w:t xml:space="preserve"> </w:t>
      </w:r>
      <w:r w:rsidR="0034665D" w:rsidRPr="0034665D">
        <w:rPr>
          <w:rFonts w:ascii="Times New Roman" w:hAnsi="Times New Roman" w:cs="Times New Roman"/>
          <w:color w:val="000000"/>
          <w:sz w:val="24"/>
          <w:szCs w:val="24"/>
        </w:rPr>
        <w:t>Vitamin D plays a crucial role in immune modulation, with immune responses being highly dependent on its presence. A deficiency in vitamin D can increase the risk of autoimmune disorders. In conditions like hypothyroidism, where autoimmune factors are commonly involved in thyroid dysfunction, vitamin D supplementation may offer potential benefits in managing the condition</w:t>
      </w:r>
    </w:p>
    <w:p w14:paraId="2C4A0ACD" w14:textId="6085FB40" w:rsidR="000B4149" w:rsidRDefault="00DC5F8A" w:rsidP="00F5311E">
      <w:pPr>
        <w:spacing w:line="480" w:lineRule="auto"/>
        <w:ind w:firstLine="720"/>
        <w:rPr>
          <w:rFonts w:ascii="Times New Roman" w:hAnsi="Times New Roman" w:cs="Times New Roman"/>
          <w:b/>
          <w:sz w:val="24"/>
          <w:szCs w:val="24"/>
        </w:rPr>
      </w:pPr>
      <w:r w:rsidRPr="00DC5F8A">
        <w:rPr>
          <w:rFonts w:ascii="Times New Roman" w:hAnsi="Times New Roman" w:cs="Times New Roman"/>
          <w:color w:val="000000"/>
          <w:sz w:val="24"/>
          <w:szCs w:val="24"/>
        </w:rPr>
        <w:t>The link between vitamin D insufficiency and hypothyroidism highlights the potential clinical implication of vitamin D supplementation as a therapeutic strategy. Incorporating vitamin D supplementation may serve as an effective adjunct to the management of hypothyroidism.</w:t>
      </w:r>
      <w:r>
        <w:rPr>
          <w:rFonts w:ascii="Times New Roman" w:hAnsi="Times New Roman" w:cs="Times New Roman"/>
          <w:sz w:val="24"/>
          <w:szCs w:val="24"/>
        </w:rPr>
        <w:t xml:space="preserve"> </w:t>
      </w:r>
      <w:r w:rsidR="000D5025">
        <w:rPr>
          <w:rFonts w:ascii="Times New Roman" w:hAnsi="Times New Roman" w:cs="Times New Roman"/>
          <w:sz w:val="24"/>
          <w:szCs w:val="24"/>
        </w:rPr>
        <w:t>However, vitamin D supplementation must be done carefully, considering individual differences and drug interactions (</w:t>
      </w:r>
      <w:r w:rsidR="000D5025">
        <w:rPr>
          <w:rFonts w:ascii="Times New Roman" w:eastAsia="SimSun" w:hAnsi="Times New Roman" w:cs="Times New Roman"/>
          <w:color w:val="222222"/>
          <w:sz w:val="24"/>
          <w:szCs w:val="24"/>
          <w:shd w:val="clear" w:color="auto" w:fill="FFFFFF"/>
        </w:rPr>
        <w:t>Whitfield et al., 2021)</w:t>
      </w:r>
      <w:r w:rsidR="000D5025">
        <w:rPr>
          <w:rFonts w:ascii="Times New Roman" w:hAnsi="Times New Roman" w:cs="Times New Roman"/>
          <w:sz w:val="24"/>
          <w:szCs w:val="24"/>
        </w:rPr>
        <w:t>. Overall, the link between vitamin D insufficiency and hypothyroidism highlights thyroid health's complexity and possible interactions with other physiological systems. In hypothyroidism patients with confirmed shortages, vitamin D treatment directed by doctors may be beneficial. Individualized and integrative thyroid therapy may improve as we learn more about vitamins, hormones, and thyroid function.</w:t>
      </w:r>
    </w:p>
    <w:p w14:paraId="2F8D3656" w14:textId="77777777" w:rsidR="000B4149" w:rsidRDefault="000D5025" w:rsidP="00B92A4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Lifestyle and Dietary Considerations:</w:t>
      </w:r>
    </w:p>
    <w:p w14:paraId="305FFB89" w14:textId="77777777" w:rsidR="00152F35" w:rsidRDefault="000D5025" w:rsidP="000F1AB2">
      <w:pPr>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lastRenderedPageBreak/>
        <w:t xml:space="preserve">An underactive thyroid gland requires a thorough treatment plan for hypothyroidism since thyroid health depends on lifestyle and food beyond medicinal treatments. As a result, </w:t>
      </w:r>
      <w:r w:rsidR="00152F35">
        <w:rPr>
          <w:rFonts w:ascii="Times New Roman" w:hAnsi="Times New Roman" w:cs="Times New Roman"/>
          <w:sz w:val="24"/>
          <w:szCs w:val="24"/>
        </w:rPr>
        <w:t>e</w:t>
      </w:r>
      <w:r>
        <w:rPr>
          <w:rFonts w:ascii="Times New Roman" w:hAnsi="Times New Roman" w:cs="Times New Roman"/>
          <w:sz w:val="24"/>
          <w:szCs w:val="24"/>
        </w:rPr>
        <w:t>xercising, managing stress, and eating certain foods can help hypothyroid people. Notably, exercise and mental health are linked, and they affect thyroid function. In hypothyroidism, yoga, meditation, and stress management improve mental and emotional health. Studies show that yoga and meditation can improve hormonal balance and reduce hypothyroidism symptoms. Mind-body routines reduce stress and promote hormonal balance</w:t>
      </w:r>
      <w:r w:rsidRPr="00152F35">
        <w:rPr>
          <w:rFonts w:ascii="Times New Roman" w:hAnsi="Times New Roman" w:cs="Times New Roman"/>
          <w:sz w:val="24"/>
          <w:szCs w:val="24"/>
        </w:rPr>
        <w:t xml:space="preserve">. </w:t>
      </w:r>
      <w:r w:rsidR="00152F35" w:rsidRPr="00152F35">
        <w:rPr>
          <w:rFonts w:ascii="Times New Roman" w:hAnsi="Times New Roman" w:cs="Times New Roman"/>
          <w:color w:val="000000"/>
          <w:sz w:val="24"/>
          <w:szCs w:val="24"/>
        </w:rPr>
        <w:t>Yoga's practice of regulated breathing can help calm the nervous system, thereby reducing the impact of stress on thyroid function</w:t>
      </w:r>
      <w:r w:rsidR="00152F35">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Sushma et al., 2022)</w:t>
      </w:r>
      <w:r>
        <w:rPr>
          <w:rFonts w:ascii="Times New Roman" w:hAnsi="Times New Roman" w:cs="Times New Roman"/>
          <w:sz w:val="24"/>
          <w:szCs w:val="24"/>
        </w:rPr>
        <w:t xml:space="preserve">. </w:t>
      </w:r>
      <w:r w:rsidR="00152F35" w:rsidRPr="00152F35">
        <w:rPr>
          <w:rFonts w:ascii="Times New Roman" w:hAnsi="Times New Roman" w:cs="Times New Roman"/>
          <w:color w:val="000000"/>
          <w:sz w:val="24"/>
          <w:szCs w:val="24"/>
        </w:rPr>
        <w:t>Since chronic stress can lead to hormonal imbalances, such as thyroid dysfunction, MBSR and CBT can help individuals with hypothyroidism manage stress, thereby enhancing overall well-being.</w:t>
      </w:r>
    </w:p>
    <w:p w14:paraId="246EDABC" w14:textId="77C73598"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Additionally, thyroid health depends on nutrition, and some diets may help manage hypothyroidism. For those with autoimmune thyroid diseases like Hashimoto's disease, a gluten-free diet may be beneficial. Wheat and similar grains contain gluten, which can cause autoimmune responses. According to research, gluten elimination may lessen thyroid autoimmune response in vulnerable people. However, gluten-free diets may not assist all hypothyroid individuals, and results may vary.</w:t>
      </w:r>
    </w:p>
    <w:p w14:paraId="4BCA36A3" w14:textId="3A64C045" w:rsidR="000B4149" w:rsidRDefault="00E06FA4" w:rsidP="000F1AB2">
      <w:pPr>
        <w:spacing w:after="0" w:line="480" w:lineRule="auto"/>
        <w:ind w:firstLine="720"/>
        <w:rPr>
          <w:rFonts w:ascii="Times New Roman" w:hAnsi="Times New Roman" w:cs="Times New Roman"/>
          <w:sz w:val="24"/>
          <w:szCs w:val="24"/>
        </w:rPr>
      </w:pPr>
      <w:r w:rsidRPr="00E06FA4">
        <w:rPr>
          <w:rFonts w:ascii="Times New Roman" w:hAnsi="Times New Roman" w:cs="Times New Roman"/>
          <w:color w:val="000000"/>
          <w:sz w:val="24"/>
          <w:szCs w:val="24"/>
        </w:rPr>
        <w:t>Moreover, selenium-rich foods are essential because selenium, a vital trace element, plays a crucial role in supporting thyroid function</w:t>
      </w:r>
      <w:r w:rsidR="000D5025" w:rsidRPr="00E06FA4">
        <w:rPr>
          <w:rFonts w:ascii="Times New Roman" w:hAnsi="Times New Roman" w:cs="Times New Roman"/>
          <w:sz w:val="24"/>
          <w:szCs w:val="24"/>
        </w:rPr>
        <w:t>.</w:t>
      </w:r>
      <w:r w:rsidR="000D5025">
        <w:rPr>
          <w:rFonts w:ascii="Times New Roman" w:hAnsi="Times New Roman" w:cs="Times New Roman"/>
          <w:sz w:val="24"/>
          <w:szCs w:val="24"/>
        </w:rPr>
        <w:t xml:space="preserve"> </w:t>
      </w:r>
      <w:r w:rsidRPr="00E06FA4">
        <w:rPr>
          <w:rFonts w:ascii="Times New Roman" w:hAnsi="Times New Roman" w:cs="Times New Roman"/>
          <w:color w:val="000000"/>
          <w:sz w:val="24"/>
          <w:szCs w:val="24"/>
        </w:rPr>
        <w:t xml:space="preserve">Notably, the conversion of thyroid hormones relies on </w:t>
      </w:r>
      <w:proofErr w:type="spellStart"/>
      <w:r w:rsidRPr="00E06FA4">
        <w:rPr>
          <w:rFonts w:ascii="Times New Roman" w:hAnsi="Times New Roman" w:cs="Times New Roman"/>
          <w:color w:val="000000"/>
          <w:sz w:val="24"/>
          <w:szCs w:val="24"/>
        </w:rPr>
        <w:t>selenoproteins</w:t>
      </w:r>
      <w:proofErr w:type="spellEnd"/>
      <w:r w:rsidRPr="00E06FA4">
        <w:rPr>
          <w:rFonts w:ascii="Times New Roman" w:hAnsi="Times New Roman" w:cs="Times New Roman"/>
          <w:color w:val="000000"/>
          <w:sz w:val="24"/>
          <w:szCs w:val="24"/>
        </w:rPr>
        <w:t>, and consuming selenium-rich fish and seafood can help improve thyroid function.</w:t>
      </w:r>
      <w:r>
        <w:rPr>
          <w:rFonts w:ascii="Times New Roman" w:hAnsi="Times New Roman" w:cs="Times New Roman"/>
          <w:color w:val="000000"/>
          <w:sz w:val="24"/>
          <w:szCs w:val="24"/>
        </w:rPr>
        <w:t xml:space="preserve"> </w:t>
      </w:r>
      <w:r w:rsidR="000D5025">
        <w:rPr>
          <w:rFonts w:ascii="Times New Roman" w:hAnsi="Times New Roman" w:cs="Times New Roman"/>
          <w:sz w:val="24"/>
          <w:szCs w:val="24"/>
        </w:rPr>
        <w:t xml:space="preserve">Selenium's antioxidant qualities further protect the thyroid from oxidative damage. </w:t>
      </w:r>
      <w:r w:rsidRPr="00E06FA4">
        <w:rPr>
          <w:rFonts w:ascii="Times New Roman" w:hAnsi="Times New Roman" w:cs="Times New Roman"/>
          <w:color w:val="000000"/>
          <w:sz w:val="24"/>
          <w:szCs w:val="24"/>
        </w:rPr>
        <w:t>Additionally, studies indicate that nutritional therapy serves as an essential adjunct for hypothyroidism, as these diets complement medical treatments and enhance overall well-being</w:t>
      </w:r>
      <w:r>
        <w:rPr>
          <w:rFonts w:ascii="Times New Roman" w:hAnsi="Times New Roman" w:cs="Times New Roman"/>
          <w:color w:val="000000"/>
          <w:sz w:val="24"/>
          <w:szCs w:val="24"/>
        </w:rPr>
        <w:t xml:space="preserve"> </w:t>
      </w:r>
      <w:r w:rsidR="000D5025">
        <w:rPr>
          <w:rFonts w:ascii="Times New Roman" w:hAnsi="Times New Roman" w:cs="Times New Roman"/>
          <w:sz w:val="24"/>
          <w:szCs w:val="24"/>
        </w:rPr>
        <w:lastRenderedPageBreak/>
        <w:t>(</w:t>
      </w:r>
      <w:r w:rsidR="000D5025">
        <w:rPr>
          <w:rFonts w:ascii="Times New Roman" w:hAnsi="Times New Roman" w:cs="Times New Roman"/>
          <w:color w:val="222222"/>
          <w:sz w:val="24"/>
          <w:szCs w:val="24"/>
          <w:shd w:val="clear" w:color="auto" w:fill="FFFFFF"/>
        </w:rPr>
        <w:t>Hollywood et al., 2023)</w:t>
      </w:r>
      <w:r w:rsidR="000D5025">
        <w:rPr>
          <w:rFonts w:ascii="Times New Roman" w:hAnsi="Times New Roman" w:cs="Times New Roman"/>
          <w:sz w:val="24"/>
          <w:szCs w:val="24"/>
        </w:rPr>
        <w:t xml:space="preserve">. Several studies show that omega-3 fatty acids in fatty fish and flaxseeds may have anti-inflammatory properties and </w:t>
      </w:r>
      <w:r>
        <w:rPr>
          <w:rFonts w:ascii="Times New Roman" w:hAnsi="Times New Roman" w:cs="Times New Roman"/>
          <w:sz w:val="24"/>
          <w:szCs w:val="24"/>
        </w:rPr>
        <w:t xml:space="preserve">support </w:t>
      </w:r>
      <w:r w:rsidR="000D5025">
        <w:rPr>
          <w:rFonts w:ascii="Times New Roman" w:hAnsi="Times New Roman" w:cs="Times New Roman"/>
          <w:sz w:val="24"/>
          <w:szCs w:val="24"/>
        </w:rPr>
        <w:t xml:space="preserve">those with autoimmune thyroid </w:t>
      </w:r>
      <w:r>
        <w:rPr>
          <w:rFonts w:ascii="Times New Roman" w:hAnsi="Times New Roman" w:cs="Times New Roman"/>
          <w:sz w:val="24"/>
          <w:szCs w:val="24"/>
        </w:rPr>
        <w:t>conditions</w:t>
      </w:r>
      <w:r w:rsidR="000D5025">
        <w:rPr>
          <w:rFonts w:ascii="Times New Roman" w:hAnsi="Times New Roman" w:cs="Times New Roman"/>
          <w:sz w:val="24"/>
          <w:szCs w:val="24"/>
        </w:rPr>
        <w:t xml:space="preserve">. </w:t>
      </w:r>
      <w:r>
        <w:rPr>
          <w:rFonts w:ascii="Times New Roman" w:hAnsi="Times New Roman" w:cs="Times New Roman"/>
          <w:sz w:val="24"/>
          <w:szCs w:val="24"/>
        </w:rPr>
        <w:t>Additionally</w:t>
      </w:r>
      <w:r w:rsidR="000D5025">
        <w:rPr>
          <w:rFonts w:ascii="Times New Roman" w:hAnsi="Times New Roman" w:cs="Times New Roman"/>
          <w:sz w:val="24"/>
          <w:szCs w:val="24"/>
        </w:rPr>
        <w:t xml:space="preserve">, research suggests that probiotics, which promote healthy gut flora, may benefit </w:t>
      </w:r>
      <w:r w:rsidR="000D5025" w:rsidRPr="00E06FA4">
        <w:rPr>
          <w:rFonts w:ascii="Times New Roman" w:hAnsi="Times New Roman" w:cs="Times New Roman"/>
          <w:sz w:val="24"/>
          <w:szCs w:val="24"/>
        </w:rPr>
        <w:t xml:space="preserve">thyroid </w:t>
      </w:r>
      <w:r w:rsidRPr="00E06FA4">
        <w:rPr>
          <w:rFonts w:ascii="Times New Roman" w:hAnsi="Times New Roman" w:cs="Times New Roman"/>
          <w:color w:val="000000"/>
          <w:sz w:val="24"/>
          <w:szCs w:val="24"/>
        </w:rPr>
        <w:t>by enhancing nutrient absorption, as proper intestinal health is essential for this process</w:t>
      </w:r>
      <w:r w:rsidR="000D5025" w:rsidRPr="00E06FA4">
        <w:rPr>
          <w:rFonts w:ascii="Times New Roman" w:hAnsi="Times New Roman" w:cs="Times New Roman"/>
          <w:sz w:val="24"/>
          <w:szCs w:val="24"/>
        </w:rPr>
        <w:t>.</w:t>
      </w:r>
    </w:p>
    <w:p w14:paraId="279EEAFA" w14:textId="77777777"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essence, lifestyle and nutrition can treat hypothyroidism holistically. Stress management, exercise, and specialized diets improve hypothyroidism symptoms and well-being. Lifestyle changes can improve traditional medicine when integrated into a holistic treatment strategy. Personalized and integrative therapies may enhance results and quality of life for hypothyroidism patients as we learn more about lifestyle, diet, and thyroid function.</w:t>
      </w:r>
    </w:p>
    <w:p w14:paraId="16A9318B" w14:textId="77777777" w:rsidR="000B4149" w:rsidRDefault="000D5025" w:rsidP="00B92A4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Environmental Factors and Hypothyroidism</w:t>
      </w:r>
    </w:p>
    <w:p w14:paraId="73DE683A" w14:textId="2EF9729D" w:rsidR="000B4149" w:rsidRDefault="00AE0BB3" w:rsidP="000F1AB2">
      <w:pPr>
        <w:spacing w:after="0" w:line="480" w:lineRule="auto"/>
        <w:ind w:firstLine="720"/>
        <w:rPr>
          <w:rFonts w:ascii="Times New Roman" w:hAnsi="Times New Roman" w:cs="Times New Roman"/>
          <w:b/>
          <w:sz w:val="24"/>
          <w:szCs w:val="24"/>
        </w:rPr>
      </w:pPr>
      <w:r w:rsidRPr="00AE0BB3">
        <w:rPr>
          <w:rFonts w:ascii="Times New Roman" w:hAnsi="Times New Roman" w:cs="Times New Roman"/>
          <w:color w:val="000000"/>
          <w:sz w:val="24"/>
          <w:szCs w:val="24"/>
        </w:rPr>
        <w:t>Understanding hypothyroidism requires exploring the complex relationship between environmental factors and thyroid function. This literature review investigates the environmental causes of hypothyroidism by examining the effects of both harmful and essential components on thyroid health. Numerous studies have identified toxic metals, such as lead, cadmium, and chromium, as significant contributors to hypothyroidism, highlighting these metals as key concerns</w:t>
      </w:r>
      <w:r>
        <w:rPr>
          <w:rFonts w:ascii="-webkit-standard" w:hAnsi="-webkit-standard"/>
          <w:color w:val="000000"/>
          <w:sz w:val="27"/>
          <w:szCs w:val="27"/>
        </w:rPr>
        <w:t xml:space="preserve">. </w:t>
      </w:r>
      <w:r w:rsidR="000D5025">
        <w:rPr>
          <w:rFonts w:ascii="Times New Roman" w:hAnsi="Times New Roman" w:cs="Times New Roman"/>
          <w:sz w:val="24"/>
          <w:szCs w:val="24"/>
        </w:rPr>
        <w:t>Notably, these hazardous metals in industrial and polluted environments affect thyroid function.</w:t>
      </w:r>
    </w:p>
    <w:p w14:paraId="14890989" w14:textId="77777777" w:rsidR="00C52178" w:rsidRDefault="000D5025" w:rsidP="000F1AB2">
      <w:pPr>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 xml:space="preserve">A typical environmental contaminant, lead, has been related to thyroid problems. </w:t>
      </w:r>
      <w:r w:rsidR="00AE0BB3" w:rsidRPr="00AE0BB3">
        <w:rPr>
          <w:rFonts w:ascii="Times New Roman" w:hAnsi="Times New Roman" w:cs="Times New Roman"/>
          <w:color w:val="000000"/>
          <w:sz w:val="24"/>
          <w:szCs w:val="24"/>
        </w:rPr>
        <w:t xml:space="preserve">Research suggests that elevated levels of lead can impact thyroid hormone production and regulation, as lead-induced oxidative stress may damage thyroid </w:t>
      </w:r>
      <w:r w:rsidR="00AE0BB3" w:rsidRPr="00C52178">
        <w:rPr>
          <w:rFonts w:ascii="Times New Roman" w:hAnsi="Times New Roman" w:cs="Times New Roman"/>
          <w:color w:val="000000"/>
          <w:sz w:val="24"/>
          <w:szCs w:val="24"/>
        </w:rPr>
        <w:t>tissue</w:t>
      </w:r>
      <w:r w:rsidR="00C52178">
        <w:rPr>
          <w:rFonts w:ascii="Times New Roman" w:hAnsi="Times New Roman" w:cs="Times New Roman"/>
          <w:color w:val="000000"/>
          <w:sz w:val="24"/>
          <w:szCs w:val="24"/>
        </w:rPr>
        <w:t xml:space="preserve">. </w:t>
      </w:r>
      <w:r w:rsidR="00C52178" w:rsidRPr="00C52178">
        <w:rPr>
          <w:rFonts w:ascii="Times New Roman" w:hAnsi="Times New Roman" w:cs="Times New Roman"/>
          <w:color w:val="000000"/>
          <w:sz w:val="24"/>
          <w:szCs w:val="24"/>
        </w:rPr>
        <w:t xml:space="preserve">Additionally, cadmium, a hazardous metal, has been linked to thyroid issues, as exposure may alter thyroid hormone levels and structure. Research shows that cadmium inhibits iodine absorption, which is necessary for </w:t>
      </w:r>
      <w:r w:rsidR="00C52178" w:rsidRPr="00C52178">
        <w:rPr>
          <w:rFonts w:ascii="Times New Roman" w:hAnsi="Times New Roman" w:cs="Times New Roman"/>
          <w:color w:val="000000"/>
          <w:sz w:val="24"/>
          <w:szCs w:val="24"/>
        </w:rPr>
        <w:lastRenderedPageBreak/>
        <w:t>thyroid hormone production. Furthermore, while chromium can be beneficial in small amounts, excessive intake can be harmful. Specifically, hexavalent chromium has been associated with thyroid problems</w:t>
      </w:r>
      <w:r w:rsidR="00C5217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eastAsia="SimSun" w:hAnsi="Times New Roman" w:cs="Times New Roman"/>
          <w:color w:val="222222"/>
          <w:sz w:val="24"/>
          <w:szCs w:val="24"/>
          <w:shd w:val="clear" w:color="auto" w:fill="FFFFFF"/>
        </w:rPr>
        <w:t>Lv</w:t>
      </w:r>
      <w:proofErr w:type="spellEnd"/>
      <w:r>
        <w:rPr>
          <w:rFonts w:ascii="Times New Roman" w:eastAsia="SimSun" w:hAnsi="Times New Roman" w:cs="Times New Roman"/>
          <w:color w:val="222222"/>
          <w:sz w:val="24"/>
          <w:szCs w:val="24"/>
          <w:shd w:val="clear" w:color="auto" w:fill="FFFFFF"/>
        </w:rPr>
        <w:t xml:space="preserve"> et al., 2020)</w:t>
      </w:r>
      <w:r>
        <w:rPr>
          <w:rFonts w:ascii="Times New Roman" w:hAnsi="Times New Roman" w:cs="Times New Roman"/>
          <w:sz w:val="24"/>
          <w:szCs w:val="24"/>
        </w:rPr>
        <w:t xml:space="preserve">. Hypothyroidism is linked to occupational hexavalent chromium exposure. </w:t>
      </w:r>
      <w:r w:rsidR="00C52178" w:rsidRPr="00C52178">
        <w:rPr>
          <w:rFonts w:ascii="Times New Roman" w:hAnsi="Times New Roman" w:cs="Times New Roman"/>
          <w:color w:val="000000"/>
          <w:sz w:val="24"/>
          <w:szCs w:val="24"/>
        </w:rPr>
        <w:t>Therefore, maintaining a balance of essential elements like iron, copper, zinc, and selenium is crucial for thyroid health, despite potential hazards. These nutrients are vital for thyroid function: iron supports the synthesis of thyroid hormones, while copper aids in converting T4 to T3. Zinc and selenium are essential for thyroid hormone synthesis and metabolism, respectively.</w:t>
      </w:r>
    </w:p>
    <w:p w14:paraId="6B98675A" w14:textId="3F6298E1" w:rsidR="000B4149" w:rsidRDefault="000D5025" w:rsidP="000F1AB2">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Understanding how environmental variables affect hypothyroidism affects therapy, and so integrative methods should repair hormone abnormalities and address environmental factors. </w:t>
      </w:r>
      <w:r w:rsidR="00C52178" w:rsidRPr="00C52178">
        <w:rPr>
          <w:rFonts w:ascii="Times New Roman" w:hAnsi="Times New Roman" w:cs="Times New Roman"/>
          <w:color w:val="000000"/>
          <w:sz w:val="24"/>
          <w:szCs w:val="24"/>
        </w:rPr>
        <w:t>Lifestyle changes to minimize harmful exposure, along with a balanced diet or supplements, when necessary, are crucial for maintaining thyroid health.</w:t>
      </w:r>
      <w:r w:rsidR="00C52178">
        <w:rPr>
          <w:rFonts w:ascii="Times New Roman" w:hAnsi="Times New Roman" w:cs="Times New Roman"/>
          <w:color w:val="000000"/>
          <w:sz w:val="24"/>
          <w:szCs w:val="24"/>
        </w:rPr>
        <w:t xml:space="preserve"> </w:t>
      </w:r>
      <w:r>
        <w:rPr>
          <w:rFonts w:ascii="Times New Roman" w:hAnsi="Times New Roman" w:cs="Times New Roman"/>
          <w:sz w:val="24"/>
          <w:szCs w:val="24"/>
        </w:rPr>
        <w:t>Furthermore, autoimmune thyroid diseases like Hashimoto's complicate environmental pollutants and hypothyroidism (</w:t>
      </w:r>
      <w:r>
        <w:rPr>
          <w:rFonts w:ascii="Times New Roman" w:hAnsi="Times New Roman" w:cs="Times New Roman"/>
          <w:color w:val="222222"/>
          <w:sz w:val="24"/>
          <w:szCs w:val="24"/>
          <w:shd w:val="clear" w:color="auto" w:fill="FFFFFF"/>
        </w:rPr>
        <w:t>Eslami‐Amirabadi &amp; Sajjadi, 2021)</w:t>
      </w:r>
      <w:r>
        <w:rPr>
          <w:rFonts w:ascii="Times New Roman" w:hAnsi="Times New Roman" w:cs="Times New Roman"/>
          <w:sz w:val="24"/>
          <w:szCs w:val="24"/>
        </w:rPr>
        <w:t>. Thyroid dysfunction is caused by hereditary and environmental factors that affect the immune system. Understanding hypothyroidism requires studying environmental contaminants, autoimmunity, and thyroid function.</w:t>
      </w:r>
    </w:p>
    <w:p w14:paraId="50C1D072" w14:textId="77777777" w:rsidR="000B4149" w:rsidRDefault="000D5025" w:rsidP="000F1AB2">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Therefore, comprehending the harmful and critical effects of environmental variables on hypothyroidism broadens therapeutic options. A comprehensive thyroid care method optimizes hormonal balance and navigates the environment. Healthcare providers should personalize therapies to hypothyroidism patients' distinct environmental circumstances as research continues to reveal the complex links between environmental factors and thyroid function. Integrating medical and environmental care may improve thyroid health and treatment outcomes.</w:t>
      </w:r>
    </w:p>
    <w:p w14:paraId="61862C86" w14:textId="77777777" w:rsidR="00C52178" w:rsidRDefault="00C52178" w:rsidP="000F1AB2">
      <w:pPr>
        <w:spacing w:after="0" w:line="480" w:lineRule="auto"/>
        <w:ind w:firstLine="720"/>
        <w:rPr>
          <w:rFonts w:ascii="-webkit-standard" w:hAnsi="-webkit-standard"/>
          <w:color w:val="000000"/>
          <w:sz w:val="27"/>
          <w:szCs w:val="27"/>
        </w:rPr>
      </w:pPr>
      <w:r w:rsidRPr="00C52178">
        <w:rPr>
          <w:rFonts w:ascii="Times New Roman" w:hAnsi="Times New Roman" w:cs="Times New Roman"/>
          <w:color w:val="000000"/>
          <w:sz w:val="24"/>
          <w:szCs w:val="24"/>
        </w:rPr>
        <w:lastRenderedPageBreak/>
        <w:t>Notably, managing hypothyroidism is a long-term process rather than a short-term fix. As a result, the importance of an integrated treatment approach, which requires ongoing monitoring and sustained well-being, is emphasized</w:t>
      </w:r>
      <w:r>
        <w:rPr>
          <w:rFonts w:ascii="-webkit-standard" w:hAnsi="-webkit-standard"/>
          <w:color w:val="000000"/>
          <w:sz w:val="27"/>
          <w:szCs w:val="27"/>
        </w:rPr>
        <w:t>.</w:t>
      </w:r>
    </w:p>
    <w:p w14:paraId="14CAF6AF" w14:textId="73AD7C4B" w:rsidR="000B4149" w:rsidRPr="003350B6" w:rsidRDefault="000D5025" w:rsidP="000F1AB2">
      <w:pPr>
        <w:spacing w:after="0" w:line="480" w:lineRule="auto"/>
        <w:jc w:val="center"/>
        <w:rPr>
          <w:rFonts w:ascii="Times New Roman" w:hAnsi="Times New Roman" w:cs="Times New Roman"/>
          <w:b/>
          <w:sz w:val="24"/>
          <w:szCs w:val="24"/>
        </w:rPr>
      </w:pPr>
      <w:r w:rsidRPr="003350B6">
        <w:rPr>
          <w:rFonts w:ascii="Times New Roman" w:hAnsi="Times New Roman" w:cs="Times New Roman"/>
          <w:b/>
          <w:sz w:val="24"/>
          <w:szCs w:val="24"/>
        </w:rPr>
        <w:t>Evaluating the Results of Long-term Integrative Treatment:</w:t>
      </w:r>
    </w:p>
    <w:p w14:paraId="376DE7E7" w14:textId="77777777" w:rsidR="00794A50" w:rsidRDefault="00EB708B" w:rsidP="000F1AB2">
      <w:pPr>
        <w:spacing w:after="0" w:line="480" w:lineRule="auto"/>
        <w:ind w:firstLine="720"/>
        <w:rPr>
          <w:rFonts w:ascii="Times New Roman" w:hAnsi="Times New Roman" w:cs="Times New Roman"/>
          <w:color w:val="000000"/>
          <w:sz w:val="24"/>
          <w:szCs w:val="24"/>
        </w:rPr>
      </w:pPr>
      <w:r w:rsidRPr="00EB708B">
        <w:rPr>
          <w:rFonts w:ascii="Times New Roman" w:hAnsi="Times New Roman" w:cs="Times New Roman"/>
          <w:color w:val="000000"/>
          <w:sz w:val="24"/>
          <w:szCs w:val="24"/>
        </w:rPr>
        <w:t>While the initial results of short-term integrative therapies are promising, their long-term effects serve as a more reliable indicator of their effectiveness. Therefore, conducting longitudinal research is essential to assess the persistence of beneficial outcomes and identify any potential drawbacks.</w:t>
      </w:r>
      <w:r>
        <w:rPr>
          <w:rFonts w:ascii="Times New Roman" w:hAnsi="Times New Roman" w:cs="Times New Roman"/>
          <w:color w:val="000000"/>
          <w:sz w:val="24"/>
          <w:szCs w:val="24"/>
        </w:rPr>
        <w:t xml:space="preserve"> </w:t>
      </w:r>
      <w:r w:rsidRPr="00EB708B">
        <w:rPr>
          <w:rFonts w:ascii="Times New Roman" w:hAnsi="Times New Roman" w:cs="Times New Roman"/>
          <w:color w:val="000000"/>
          <w:sz w:val="24"/>
          <w:szCs w:val="24"/>
        </w:rPr>
        <w:t>A comprehensive understanding of the efficacy of integrative therapies can be gained by examining their impact on the progression of hypothyroidism over the course of months and years.</w:t>
      </w:r>
      <w:r w:rsidR="000D5025">
        <w:rPr>
          <w:rFonts w:ascii="Times New Roman" w:hAnsi="Times New Roman" w:cs="Times New Roman"/>
          <w:sz w:val="24"/>
          <w:szCs w:val="24"/>
        </w:rPr>
        <w:t xml:space="preserve"> The complexity of integrative therapies raises concerns about their long-term viability (</w:t>
      </w:r>
      <w:r w:rsidR="000D5025">
        <w:rPr>
          <w:rFonts w:ascii="Times New Roman" w:hAnsi="Times New Roman" w:cs="Times New Roman"/>
          <w:color w:val="222222"/>
          <w:sz w:val="24"/>
          <w:szCs w:val="24"/>
          <w:shd w:val="clear" w:color="auto" w:fill="FFFFFF"/>
        </w:rPr>
        <w:t>Thompson &amp; Hultquist, 2023)</w:t>
      </w:r>
      <w:r w:rsidR="000D5025">
        <w:rPr>
          <w:rFonts w:ascii="Times New Roman" w:hAnsi="Times New Roman" w:cs="Times New Roman"/>
          <w:sz w:val="24"/>
          <w:szCs w:val="24"/>
        </w:rPr>
        <w:t xml:space="preserve">. </w:t>
      </w:r>
      <w:r w:rsidR="00794A50" w:rsidRPr="00794A50">
        <w:rPr>
          <w:rFonts w:ascii="Times New Roman" w:hAnsi="Times New Roman" w:cs="Times New Roman"/>
          <w:color w:val="000000"/>
          <w:sz w:val="24"/>
          <w:szCs w:val="24"/>
        </w:rPr>
        <w:t>The gains in energy levels, weight control, and general well-being must be sustained over time. Additionally, it is crucial to assess whether the integrative regimen continues to address the underlying causes of hypothyroidism as time progresses. These considerations underscore the need for further research in the field of integrative thyroid care.</w:t>
      </w:r>
    </w:p>
    <w:p w14:paraId="7808D8F9" w14:textId="6354632F" w:rsidR="000B4149" w:rsidRPr="003350B6" w:rsidRDefault="000D5025" w:rsidP="000F1AB2">
      <w:pPr>
        <w:spacing w:after="0" w:line="480" w:lineRule="auto"/>
        <w:jc w:val="center"/>
        <w:rPr>
          <w:rFonts w:ascii="Times New Roman" w:hAnsi="Times New Roman" w:cs="Times New Roman"/>
          <w:b/>
          <w:sz w:val="24"/>
          <w:szCs w:val="24"/>
        </w:rPr>
      </w:pPr>
      <w:r w:rsidRPr="003350B6">
        <w:rPr>
          <w:rFonts w:ascii="Times New Roman" w:hAnsi="Times New Roman" w:cs="Times New Roman"/>
          <w:b/>
          <w:sz w:val="24"/>
          <w:szCs w:val="24"/>
        </w:rPr>
        <w:t>The Significance of Consistent Monitoring:</w:t>
      </w:r>
    </w:p>
    <w:p w14:paraId="3EA480D5" w14:textId="77777777" w:rsidR="00794A50" w:rsidRDefault="00794A50" w:rsidP="000F1AB2">
      <w:pPr>
        <w:spacing w:after="0" w:line="480" w:lineRule="auto"/>
        <w:ind w:firstLine="720"/>
        <w:rPr>
          <w:rFonts w:ascii="Times New Roman" w:hAnsi="Times New Roman" w:cs="Times New Roman"/>
          <w:color w:val="000000"/>
          <w:sz w:val="24"/>
          <w:szCs w:val="24"/>
        </w:rPr>
      </w:pPr>
      <w:r w:rsidRPr="00794A50">
        <w:rPr>
          <w:rFonts w:ascii="Times New Roman" w:hAnsi="Times New Roman" w:cs="Times New Roman"/>
          <w:color w:val="000000"/>
          <w:sz w:val="24"/>
          <w:szCs w:val="24"/>
        </w:rPr>
        <w:t xml:space="preserve">Due to its dynamic nature, the thyroid requires careful and ongoing monitoring to effectively tailor therapies. Routine blood tests offer valuable insights into thyroid function by measuring levels of thyroid-stimulating hormone (TSH), free thyroxine (T4), and free triiodothyronine (T3). By integrating clinical evaluations with quantitative data, healthcare providers can assess the effectiveness of integrative therapies. Adjusting protocols reflects the dynamic nature of thyroid health and should not be viewed as a failure. Personalized, effective care is ensured by adapting treatment plans based on individual responses to integrative </w:t>
      </w:r>
      <w:r w:rsidRPr="00794A50">
        <w:rPr>
          <w:rFonts w:ascii="Times New Roman" w:hAnsi="Times New Roman" w:cs="Times New Roman"/>
          <w:color w:val="000000"/>
          <w:sz w:val="24"/>
          <w:szCs w:val="24"/>
        </w:rPr>
        <w:lastRenderedPageBreak/>
        <w:t>therapies, which may vary. Over time, interventions should be modified to meet the evolving needs of individuals with hypothyroidism.</w:t>
      </w:r>
    </w:p>
    <w:p w14:paraId="614C9D6F" w14:textId="10C708AD" w:rsidR="000B4149" w:rsidRPr="003350B6" w:rsidRDefault="000D5025" w:rsidP="000F1AB2">
      <w:pPr>
        <w:spacing w:after="0" w:line="480" w:lineRule="auto"/>
        <w:jc w:val="center"/>
        <w:rPr>
          <w:rFonts w:ascii="Times New Roman" w:hAnsi="Times New Roman" w:cs="Times New Roman"/>
          <w:b/>
          <w:sz w:val="24"/>
          <w:szCs w:val="24"/>
        </w:rPr>
      </w:pPr>
      <w:r w:rsidRPr="003350B6">
        <w:rPr>
          <w:rFonts w:ascii="Times New Roman" w:hAnsi="Times New Roman" w:cs="Times New Roman"/>
          <w:b/>
          <w:sz w:val="24"/>
          <w:szCs w:val="24"/>
        </w:rPr>
        <w:t>The Comprehensive Method for Aftercare:</w:t>
      </w:r>
    </w:p>
    <w:p w14:paraId="5340A036" w14:textId="1450E012"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comprehensive approach to follow-up care considers the patient's general health and biochemical indicators. </w:t>
      </w:r>
      <w:r w:rsidR="00794A50" w:rsidRPr="00794A50">
        <w:rPr>
          <w:rFonts w:ascii="Times New Roman" w:hAnsi="Times New Roman" w:cs="Times New Roman"/>
          <w:color w:val="000000"/>
          <w:sz w:val="24"/>
          <w:szCs w:val="24"/>
        </w:rPr>
        <w:t>Practitioners also take into account energy levels, mood, cognitive function, and other aspects of daily living in addition to thyroid function.</w:t>
      </w:r>
      <w:r w:rsidR="00794A50">
        <w:rPr>
          <w:rFonts w:ascii="Times New Roman" w:hAnsi="Times New Roman" w:cs="Times New Roman"/>
          <w:color w:val="000000"/>
          <w:sz w:val="24"/>
          <w:szCs w:val="24"/>
        </w:rPr>
        <w:t xml:space="preserve"> </w:t>
      </w:r>
      <w:r>
        <w:rPr>
          <w:rFonts w:ascii="Times New Roman" w:hAnsi="Times New Roman" w:cs="Times New Roman"/>
          <w:sz w:val="24"/>
          <w:szCs w:val="24"/>
        </w:rPr>
        <w:t>Optimizing the whole physiological and psychological environment for long-term well-being is the goal of integrative thyroid treatment. A follow-up evaluation incorporating patient input and experiences enhances the healthcare provider's comprehension of the patient's journey (</w:t>
      </w:r>
      <w:r>
        <w:rPr>
          <w:rFonts w:ascii="Times New Roman" w:eastAsia="SimSun" w:hAnsi="Times New Roman" w:cs="Times New Roman"/>
          <w:color w:val="222222"/>
          <w:sz w:val="24"/>
          <w:szCs w:val="24"/>
          <w:shd w:val="clear" w:color="auto" w:fill="FFFFFF"/>
        </w:rPr>
        <w:t>Cohen et al.,2019)</w:t>
      </w:r>
      <w:r>
        <w:rPr>
          <w:rFonts w:ascii="Times New Roman" w:hAnsi="Times New Roman" w:cs="Times New Roman"/>
          <w:sz w:val="24"/>
          <w:szCs w:val="24"/>
        </w:rPr>
        <w:t>. Identifying any difficulties, necessary modifications, or new health priorities is made possible via open communication. Due to this ongoing communication, the integrated treatment plan becomes a dynamic, adaptable approach for long-term thyroid care.</w:t>
      </w:r>
    </w:p>
    <w:p w14:paraId="535EFDEA" w14:textId="477B4074" w:rsidR="0012351C" w:rsidRDefault="000D5025" w:rsidP="000F1AB2">
      <w:pPr>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 xml:space="preserve">Therefore, when someone starts integrative thyroid treatment, the goal is long-term, maintained well-being rather than short-term alleviation. People and healthcare professionals must work together to manage long-term conditions effectively, with routine monitoring </w:t>
      </w:r>
      <w:r w:rsidR="0012351C">
        <w:rPr>
          <w:rFonts w:ascii="Times New Roman" w:hAnsi="Times New Roman" w:cs="Times New Roman"/>
          <w:sz w:val="24"/>
          <w:szCs w:val="24"/>
        </w:rPr>
        <w:t>serving as a guiding tool</w:t>
      </w:r>
      <w:r w:rsidRPr="0012351C">
        <w:rPr>
          <w:rFonts w:ascii="Times New Roman" w:hAnsi="Times New Roman" w:cs="Times New Roman"/>
          <w:sz w:val="24"/>
          <w:szCs w:val="24"/>
        </w:rPr>
        <w:t xml:space="preserve">. </w:t>
      </w:r>
      <w:r w:rsidR="0012351C">
        <w:rPr>
          <w:rFonts w:ascii="Times New Roman" w:hAnsi="Times New Roman" w:cs="Times New Roman"/>
          <w:sz w:val="24"/>
          <w:szCs w:val="24"/>
        </w:rPr>
        <w:t>I</w:t>
      </w:r>
      <w:r w:rsidR="0012351C" w:rsidRPr="0012351C">
        <w:rPr>
          <w:rFonts w:ascii="Times New Roman" w:hAnsi="Times New Roman" w:cs="Times New Roman"/>
          <w:color w:val="000000"/>
          <w:sz w:val="24"/>
          <w:szCs w:val="24"/>
        </w:rPr>
        <w:t xml:space="preserve">ntegrative thyroid treatment is dynamic and tailored to </w:t>
      </w:r>
      <w:r w:rsidR="000F1AB2" w:rsidRPr="0012351C">
        <w:rPr>
          <w:rFonts w:ascii="Times New Roman" w:hAnsi="Times New Roman" w:cs="Times New Roman"/>
          <w:color w:val="000000"/>
          <w:sz w:val="24"/>
          <w:szCs w:val="24"/>
        </w:rPr>
        <w:t>everyone’s</w:t>
      </w:r>
      <w:r w:rsidR="0012351C" w:rsidRPr="0012351C">
        <w:rPr>
          <w:rFonts w:ascii="Times New Roman" w:hAnsi="Times New Roman" w:cs="Times New Roman"/>
          <w:color w:val="000000"/>
          <w:sz w:val="24"/>
          <w:szCs w:val="24"/>
        </w:rPr>
        <w:t xml:space="preserve"> unique needs, fostering a long-lasting and comprehensive approach to thyroid health. This adaptable and collaborative process aims not only to treat hypothyroidism but also to maintain a healthy thyroid environment throughout an individual's life.</w:t>
      </w:r>
    </w:p>
    <w:p w14:paraId="036E6F62" w14:textId="5057CCF7" w:rsidR="000B4149" w:rsidRDefault="000D5025" w:rsidP="000F1A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Challenges and Future Directions in Integrative Hypothyroidism Treatment</w:t>
      </w:r>
    </w:p>
    <w:p w14:paraId="3EB3BE9F" w14:textId="77777777" w:rsidR="000B4149" w:rsidRDefault="000D5025" w:rsidP="000F1A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Challenges in Integrative Approaches:</w:t>
      </w:r>
    </w:p>
    <w:p w14:paraId="10A4A033" w14:textId="4559DABB" w:rsidR="000B4149" w:rsidRDefault="000D5025" w:rsidP="000F1AB2">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A range of difficulties arise when complementary and alternative treatments are incorporated into the traditional care of hypothyroidism</w:t>
      </w:r>
      <w:r w:rsidRPr="0012351C">
        <w:rPr>
          <w:rFonts w:ascii="Times New Roman" w:hAnsi="Times New Roman" w:cs="Times New Roman"/>
          <w:sz w:val="24"/>
          <w:szCs w:val="24"/>
        </w:rPr>
        <w:t xml:space="preserve">. </w:t>
      </w:r>
      <w:r w:rsidR="0012351C" w:rsidRPr="0012351C">
        <w:rPr>
          <w:rFonts w:ascii="Times New Roman" w:hAnsi="Times New Roman" w:cs="Times New Roman"/>
          <w:color w:val="000000"/>
          <w:sz w:val="24"/>
          <w:szCs w:val="24"/>
        </w:rPr>
        <w:t xml:space="preserve">One major challenge is the variability in </w:t>
      </w:r>
      <w:r w:rsidR="0012351C" w:rsidRPr="0012351C">
        <w:rPr>
          <w:rFonts w:ascii="Times New Roman" w:hAnsi="Times New Roman" w:cs="Times New Roman"/>
          <w:color w:val="000000"/>
          <w:sz w:val="24"/>
          <w:szCs w:val="24"/>
        </w:rPr>
        <w:lastRenderedPageBreak/>
        <w:t>individual responses to integrative therapy. What works effectively for one person may not yield the same results for another</w:t>
      </w:r>
      <w:r w:rsidR="0012351C">
        <w:rPr>
          <w:rFonts w:ascii="-webkit-standard" w:hAnsi="-webkit-standard"/>
          <w:color w:val="000000"/>
          <w:sz w:val="27"/>
          <w:szCs w:val="27"/>
        </w:rPr>
        <w:t>.</w:t>
      </w:r>
      <w:r w:rsidR="0012351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eastAsia="SimSun" w:hAnsi="Times New Roman" w:cs="Times New Roman"/>
          <w:color w:val="222222"/>
          <w:sz w:val="24"/>
          <w:szCs w:val="24"/>
          <w:shd w:val="clear" w:color="auto" w:fill="FFFFFF"/>
        </w:rPr>
        <w:t>Fernandes &amp; Pestana, 2022)</w:t>
      </w:r>
      <w:r>
        <w:rPr>
          <w:rFonts w:ascii="Times New Roman" w:hAnsi="Times New Roman" w:cs="Times New Roman"/>
          <w:sz w:val="24"/>
          <w:szCs w:val="24"/>
        </w:rPr>
        <w:t>. This innate heterogeneity highlights the need for customized treatments and necessitates a sophisticated, individualized approach to therapy.</w:t>
      </w:r>
      <w:r>
        <w:rPr>
          <w:rFonts w:ascii="Times New Roman" w:hAnsi="Times New Roman" w:cs="Times New Roman"/>
          <w:b/>
          <w:sz w:val="24"/>
          <w:szCs w:val="24"/>
        </w:rPr>
        <w:t xml:space="preserve"> </w:t>
      </w:r>
      <w:r>
        <w:rPr>
          <w:rFonts w:ascii="Times New Roman" w:hAnsi="Times New Roman" w:cs="Times New Roman"/>
          <w:sz w:val="24"/>
          <w:szCs w:val="24"/>
        </w:rPr>
        <w:t>Another issue facing integrative treatment is standardization. In contrast to traditional medicine, which frequently follows well-defined and well-accepted protocols, integrative therapies do not follow a set structure. It may be more difficult for these strategies to be widely adopted in the lack of clear guidelines, which calls for deliberate efforts to develop evidence-based procedures (</w:t>
      </w:r>
      <w:r>
        <w:rPr>
          <w:rFonts w:ascii="Times New Roman" w:eastAsia="SimSun" w:hAnsi="Times New Roman" w:cs="Times New Roman"/>
          <w:color w:val="222222"/>
          <w:sz w:val="24"/>
          <w:szCs w:val="24"/>
          <w:shd w:val="clear" w:color="auto" w:fill="FFFFFF"/>
        </w:rPr>
        <w:t>Kumari et al ., 2023)</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 further concern is the possibility of interactions between conventional drugs and integrative treatments. Patients frequently depend on synthetic thyroid hormones since treating hypothyroidism requires a lifetime commitment. To guarantee patient safety and the best possible results, it is essential to comprehend how integrative regimens may interact with these drugs. Several issues must be resolved for holistic techniques to be successfully incorporated into standard thyroid treatment.</w:t>
      </w:r>
    </w:p>
    <w:p w14:paraId="16A26E1E" w14:textId="77777777" w:rsidR="000B4149" w:rsidRDefault="000D5025" w:rsidP="000F1AB2">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Prospects for Integrative Hypothyroidism Treatment in the Future:</w:t>
      </w:r>
    </w:p>
    <w:p w14:paraId="18CEFD24" w14:textId="77777777" w:rsidR="0093571E" w:rsidRDefault="000D5025" w:rsidP="00F5311E">
      <w:pPr>
        <w:spacing w:line="480" w:lineRule="auto"/>
        <w:ind w:firstLine="720"/>
        <w:rPr>
          <w:rFonts w:ascii="-webkit-standard" w:hAnsi="-webkit-standard"/>
          <w:color w:val="000000"/>
          <w:sz w:val="27"/>
          <w:szCs w:val="27"/>
        </w:rPr>
      </w:pPr>
      <w:r>
        <w:rPr>
          <w:rFonts w:ascii="Times New Roman" w:hAnsi="Times New Roman" w:cs="Times New Roman"/>
          <w:sz w:val="24"/>
          <w:szCs w:val="24"/>
        </w:rPr>
        <w:t xml:space="preserve">The field of integrative medicine is constantly evolving, and its potential for treating hypothyroidism </w:t>
      </w:r>
      <w:r w:rsidR="0012351C" w:rsidRPr="0012351C">
        <w:rPr>
          <w:rFonts w:ascii="Times New Roman" w:hAnsi="Times New Roman" w:cs="Times New Roman"/>
          <w:color w:val="000000"/>
          <w:sz w:val="24"/>
          <w:szCs w:val="24"/>
        </w:rPr>
        <w:t>remains largely unexplored.</w:t>
      </w:r>
      <w:r w:rsidR="0012351C">
        <w:rPr>
          <w:rFonts w:ascii="Times New Roman" w:hAnsi="Times New Roman" w:cs="Times New Roman"/>
          <w:color w:val="000000"/>
          <w:sz w:val="24"/>
          <w:szCs w:val="24"/>
        </w:rPr>
        <w:t xml:space="preserve"> </w:t>
      </w:r>
      <w:r>
        <w:rPr>
          <w:rFonts w:ascii="Times New Roman" w:hAnsi="Times New Roman" w:cs="Times New Roman"/>
          <w:sz w:val="24"/>
          <w:szCs w:val="24"/>
        </w:rPr>
        <w:t>To advance the area, future research projects should focus on several fronts such as refining procedures. A thorough study is required to improve and streamline current integrative approaches (</w:t>
      </w:r>
      <w:r>
        <w:rPr>
          <w:rFonts w:ascii="Times New Roman" w:eastAsia="SimSun" w:hAnsi="Times New Roman" w:cs="Times New Roman"/>
          <w:color w:val="222222"/>
          <w:sz w:val="24"/>
          <w:szCs w:val="24"/>
          <w:shd w:val="clear" w:color="auto" w:fill="FFFFFF"/>
        </w:rPr>
        <w:t>Hawkins et al., 2019)</w:t>
      </w:r>
      <w:r>
        <w:rPr>
          <w:rFonts w:ascii="Times New Roman" w:hAnsi="Times New Roman" w:cs="Times New Roman"/>
          <w:sz w:val="24"/>
          <w:szCs w:val="24"/>
        </w:rPr>
        <w:t xml:space="preserve">. Evidence-based methods will benefit from investigating the best dietary therapies, lifestyle changes, and supplement combinations. </w:t>
      </w:r>
      <w:r w:rsidR="0093571E" w:rsidRPr="0093571E">
        <w:rPr>
          <w:rFonts w:ascii="Times New Roman" w:hAnsi="Times New Roman" w:cs="Times New Roman"/>
          <w:color w:val="000000"/>
          <w:sz w:val="24"/>
          <w:szCs w:val="24"/>
        </w:rPr>
        <w:t>This approach involves not only identifying the most beneficial components but also understanding the complex interactions between various factors</w:t>
      </w:r>
      <w:r w:rsidR="0093571E">
        <w:rPr>
          <w:rFonts w:ascii="-webkit-standard" w:hAnsi="-webkit-standard"/>
          <w:color w:val="000000"/>
          <w:sz w:val="27"/>
          <w:szCs w:val="27"/>
        </w:rPr>
        <w:t>.</w:t>
      </w:r>
    </w:p>
    <w:p w14:paraId="3F6DE918" w14:textId="1E3DB6F7" w:rsidR="000B4149" w:rsidRDefault="0093571E" w:rsidP="000F1AB2">
      <w:pPr>
        <w:spacing w:after="0" w:line="480" w:lineRule="auto"/>
        <w:ind w:firstLine="720"/>
        <w:rPr>
          <w:rFonts w:ascii="Times New Roman" w:hAnsi="Times New Roman" w:cs="Times New Roman"/>
          <w:sz w:val="24"/>
          <w:szCs w:val="24"/>
        </w:rPr>
      </w:pPr>
      <w:r w:rsidRPr="0093571E">
        <w:rPr>
          <w:rFonts w:ascii="Times New Roman" w:hAnsi="Times New Roman" w:cs="Times New Roman"/>
          <w:color w:val="000000"/>
          <w:sz w:val="24"/>
          <w:szCs w:val="24"/>
        </w:rPr>
        <w:t>Additionally, attention should be given to exploring innovative therapeutic modalities</w:t>
      </w:r>
      <w:r>
        <w:rPr>
          <w:rFonts w:ascii="Times New Roman" w:hAnsi="Times New Roman" w:cs="Times New Roman"/>
          <w:color w:val="000000"/>
          <w:sz w:val="24"/>
          <w:szCs w:val="24"/>
        </w:rPr>
        <w:t>,</w:t>
      </w:r>
      <w:r w:rsidRPr="0093571E">
        <w:rPr>
          <w:rFonts w:ascii="-webkit-standard" w:hAnsi="-webkit-standard"/>
          <w:color w:val="000000"/>
          <w:sz w:val="27"/>
          <w:szCs w:val="27"/>
        </w:rPr>
        <w:t xml:space="preserve"> </w:t>
      </w:r>
      <w:r w:rsidRPr="0093571E">
        <w:rPr>
          <w:rFonts w:ascii="Times New Roman" w:hAnsi="Times New Roman" w:cs="Times New Roman"/>
          <w:color w:val="000000"/>
          <w:sz w:val="24"/>
          <w:szCs w:val="24"/>
        </w:rPr>
        <w:t>as researching these approaches is a worthwhile endeavor</w:t>
      </w:r>
      <w:r>
        <w:rPr>
          <w:rFonts w:ascii="Times New Roman" w:hAnsi="Times New Roman" w:cs="Times New Roman"/>
          <w:color w:val="000000"/>
          <w:sz w:val="24"/>
          <w:szCs w:val="24"/>
        </w:rPr>
        <w:t xml:space="preserve">. </w:t>
      </w:r>
      <w:r w:rsidRPr="0093571E">
        <w:rPr>
          <w:rFonts w:ascii="Times New Roman" w:hAnsi="Times New Roman" w:cs="Times New Roman"/>
          <w:color w:val="000000"/>
          <w:sz w:val="24"/>
          <w:szCs w:val="24"/>
        </w:rPr>
        <w:t xml:space="preserve">Herbal medicines and mind-body </w:t>
      </w:r>
      <w:r w:rsidRPr="0093571E">
        <w:rPr>
          <w:rFonts w:ascii="Times New Roman" w:hAnsi="Times New Roman" w:cs="Times New Roman"/>
          <w:color w:val="000000"/>
          <w:sz w:val="24"/>
          <w:szCs w:val="24"/>
        </w:rPr>
        <w:lastRenderedPageBreak/>
        <w:t>techniques are just two examples of the many therapies available within integrative medicine. By discovering new modalities and understanding their mechanisms of action, healthcare professionals can expand their toolkits, offering a more comprehensive range of options for personalized treatment.</w:t>
      </w:r>
      <w:r w:rsidR="000D5025">
        <w:rPr>
          <w:rFonts w:ascii="Times New Roman" w:hAnsi="Times New Roman" w:cs="Times New Roman"/>
          <w:sz w:val="24"/>
          <w:szCs w:val="24"/>
        </w:rPr>
        <w:t xml:space="preserve"> Moreover, creating guidelines based on evidence is essential (</w:t>
      </w:r>
      <w:r w:rsidR="000D5025">
        <w:rPr>
          <w:rFonts w:ascii="Times New Roman" w:eastAsia="SimSun" w:hAnsi="Times New Roman" w:cs="Times New Roman"/>
          <w:color w:val="222222"/>
          <w:sz w:val="24"/>
          <w:szCs w:val="24"/>
          <w:shd w:val="clear" w:color="auto" w:fill="FFFFFF"/>
        </w:rPr>
        <w:t>Norrgård, 2019)</w:t>
      </w:r>
      <w:r w:rsidR="000D5025">
        <w:rPr>
          <w:rFonts w:ascii="Times New Roman" w:hAnsi="Times New Roman" w:cs="Times New Roman"/>
          <w:sz w:val="24"/>
          <w:szCs w:val="24"/>
        </w:rPr>
        <w:t>. Therefore, evidence-based recommendations for managing integrative hypothyroidism must be established. Comprehensive systematic evaluations and solid clinical studies are necessary to lay a strong basis for incorporating holistic practices into a traditional medical routine. Creating guidelines will help practitioners provide safe and effective treatments while bolstering the legitimacy of integrative methods.</w:t>
      </w:r>
    </w:p>
    <w:p w14:paraId="7AB52E41" w14:textId="77777777" w:rsidR="0093571E" w:rsidRDefault="000D5025" w:rsidP="000F1AB2">
      <w:pPr>
        <w:spacing w:after="0" w:line="480" w:lineRule="auto"/>
        <w:ind w:firstLine="720"/>
        <w:rPr>
          <w:rFonts w:ascii="-webkit-standard" w:hAnsi="-webkit-standard"/>
          <w:color w:val="000000"/>
          <w:sz w:val="27"/>
          <w:szCs w:val="27"/>
        </w:rPr>
      </w:pPr>
      <w:r>
        <w:rPr>
          <w:rFonts w:ascii="Times New Roman" w:hAnsi="Times New Roman" w:cs="Times New Roman"/>
          <w:sz w:val="24"/>
          <w:szCs w:val="24"/>
        </w:rPr>
        <w:t xml:space="preserve">Also, promoting collaborative research should be encouraged since </w:t>
      </w:r>
      <w:r w:rsidR="002F4DB9">
        <w:rPr>
          <w:rFonts w:ascii="Times New Roman" w:hAnsi="Times New Roman" w:cs="Times New Roman"/>
          <w:sz w:val="24"/>
          <w:szCs w:val="24"/>
        </w:rPr>
        <w:t>h</w:t>
      </w:r>
      <w:r>
        <w:rPr>
          <w:rFonts w:ascii="Times New Roman" w:hAnsi="Times New Roman" w:cs="Times New Roman"/>
          <w:sz w:val="24"/>
          <w:szCs w:val="24"/>
        </w:rPr>
        <w:t>ypothyroidism therapy advances with conventional and integrative medicine collaboration because bringing these ideas together promotes inclusivity and comprehensiveness. Interdisciplinary research can reveal collaboration between traditional and holistic therapies (</w:t>
      </w:r>
      <w:r>
        <w:rPr>
          <w:rFonts w:ascii="Times New Roman" w:eastAsia="SimSun" w:hAnsi="Times New Roman" w:cs="Times New Roman"/>
          <w:color w:val="222222"/>
          <w:sz w:val="24"/>
          <w:szCs w:val="24"/>
          <w:shd w:val="clear" w:color="auto" w:fill="FFFFFF"/>
        </w:rPr>
        <w:t>Berinde et al</w:t>
      </w:r>
      <w:r w:rsidR="002F4DB9">
        <w:rPr>
          <w:rFonts w:ascii="Times New Roman" w:eastAsia="SimSun" w:hAnsi="Times New Roman" w:cs="Times New Roman"/>
          <w:color w:val="222222"/>
          <w:sz w:val="24"/>
          <w:szCs w:val="24"/>
          <w:shd w:val="clear" w:color="auto" w:fill="FFFFFF"/>
        </w:rPr>
        <w:t>.,</w:t>
      </w:r>
      <w:r>
        <w:rPr>
          <w:rFonts w:ascii="Times New Roman" w:eastAsia="SimSun" w:hAnsi="Times New Roman" w:cs="Times New Roman"/>
          <w:color w:val="222222"/>
          <w:sz w:val="24"/>
          <w:szCs w:val="24"/>
          <w:shd w:val="clear" w:color="auto" w:fill="FFFFFF"/>
        </w:rPr>
        <w:t xml:space="preserve"> 2022)</w:t>
      </w:r>
      <w:r>
        <w:rPr>
          <w:rFonts w:ascii="Times New Roman" w:hAnsi="Times New Roman" w:cs="Times New Roman"/>
          <w:sz w:val="24"/>
          <w:szCs w:val="24"/>
        </w:rPr>
        <w:t>. In essence, incorporating complementary and alternative treatments into hypothyroidism care is difficult, but the future is bright. Addressing individual differences, standardizing techniques, and knowing traditional drug interactions are crucial. Future research should refine techniques, explore novel therapies, and provide evidence-based standards (</w:t>
      </w:r>
      <w:r>
        <w:rPr>
          <w:rFonts w:ascii="Times New Roman" w:eastAsia="SimSun" w:hAnsi="Times New Roman" w:cs="Times New Roman"/>
          <w:color w:val="222222"/>
          <w:sz w:val="24"/>
          <w:szCs w:val="24"/>
          <w:shd w:val="clear" w:color="auto" w:fill="FFFFFF"/>
        </w:rPr>
        <w:t>Qiu et al., 2021)</w:t>
      </w:r>
      <w:r>
        <w:rPr>
          <w:rFonts w:ascii="Times New Roman" w:hAnsi="Times New Roman" w:cs="Times New Roman"/>
          <w:sz w:val="24"/>
          <w:szCs w:val="24"/>
        </w:rPr>
        <w:t xml:space="preserve">. </w:t>
      </w:r>
      <w:r w:rsidR="0093571E" w:rsidRPr="0093571E">
        <w:rPr>
          <w:rFonts w:ascii="Times New Roman" w:hAnsi="Times New Roman" w:cs="Times New Roman"/>
          <w:color w:val="000000"/>
          <w:sz w:val="24"/>
          <w:szCs w:val="24"/>
        </w:rPr>
        <w:t>These initiatives can help establish integrative hypothyroidism therapy as a well-defined and widely recognized approach, providing thyroid patients with more treatment options</w:t>
      </w:r>
      <w:r w:rsidR="0093571E">
        <w:rPr>
          <w:rFonts w:ascii="-webkit-standard" w:hAnsi="-webkit-standard"/>
          <w:color w:val="000000"/>
          <w:sz w:val="27"/>
          <w:szCs w:val="27"/>
        </w:rPr>
        <w:t>.</w:t>
      </w:r>
    </w:p>
    <w:p w14:paraId="26F481AE" w14:textId="225D91F5" w:rsidR="000B4149" w:rsidRDefault="000D5025" w:rsidP="0093571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Patient Perspectives: Navigating Hypothyroidism with Integrative Approaches</w:t>
      </w:r>
    </w:p>
    <w:p w14:paraId="0D1FB42D" w14:textId="77777777"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complementary and alternative therapies are incorporated into the treatment plan for hypothyroidism, a patient-centric approach that transcends traditional medical models is </w:t>
      </w:r>
      <w:r>
        <w:rPr>
          <w:rFonts w:ascii="Times New Roman" w:hAnsi="Times New Roman" w:cs="Times New Roman"/>
          <w:sz w:val="24"/>
          <w:szCs w:val="24"/>
        </w:rPr>
        <w:lastRenderedPageBreak/>
        <w:t>introduced. Therefore, developing a thorough and efficient approach to treatment requires an understanding of the patient's viewpoints, experiences, and preferences.</w:t>
      </w:r>
    </w:p>
    <w:p w14:paraId="144FCC29" w14:textId="77777777" w:rsidR="000B4149" w:rsidRPr="003350B6" w:rsidRDefault="000D5025" w:rsidP="000F1AB2">
      <w:pPr>
        <w:spacing w:after="0" w:line="480" w:lineRule="auto"/>
        <w:jc w:val="center"/>
        <w:rPr>
          <w:rFonts w:ascii="Times New Roman" w:hAnsi="Times New Roman" w:cs="Times New Roman"/>
          <w:b/>
          <w:sz w:val="24"/>
          <w:szCs w:val="24"/>
        </w:rPr>
      </w:pPr>
      <w:r w:rsidRPr="003350B6">
        <w:rPr>
          <w:rFonts w:ascii="Times New Roman" w:hAnsi="Times New Roman" w:cs="Times New Roman"/>
          <w:b/>
          <w:sz w:val="24"/>
          <w:szCs w:val="24"/>
        </w:rPr>
        <w:t>Diverse Experiences, Common Threads:</w:t>
      </w:r>
    </w:p>
    <w:p w14:paraId="54580202" w14:textId="75397F73"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Individuals with hypothyroidism arrive with a variety of experiences that are shaped by their medical history, the severity of their disease, and the existence of co-occurring conditions. </w:t>
      </w:r>
      <w:r w:rsidR="000E2566" w:rsidRPr="000E2566">
        <w:rPr>
          <w:rFonts w:ascii="Times New Roman" w:hAnsi="Times New Roman" w:cs="Times New Roman"/>
          <w:color w:val="000000"/>
          <w:sz w:val="24"/>
          <w:szCs w:val="24"/>
        </w:rPr>
        <w:t>Integrative methods offer a diverse range of treatments that resonate with individuals in different ways. While some patients find relief in herbal medicines and dietary changes, others may find greater benefit from mind-body techniques such as yoga and meditation</w:t>
      </w:r>
      <w:r w:rsidR="000E2566">
        <w:rPr>
          <w:rFonts w:ascii="Times New Roman" w:hAnsi="Times New Roman" w:cs="Times New Roman"/>
          <w:color w:val="000000"/>
          <w:sz w:val="24"/>
          <w:szCs w:val="24"/>
        </w:rPr>
        <w:t xml:space="preserve"> </w:t>
      </w:r>
      <w:r>
        <w:rPr>
          <w:rFonts w:ascii="Times New Roman" w:hAnsi="Times New Roman" w:cs="Times New Roman"/>
          <w:sz w:val="24"/>
          <w:szCs w:val="24"/>
        </w:rPr>
        <w:t>(</w:t>
      </w:r>
      <w:r>
        <w:rPr>
          <w:rFonts w:ascii="Times New Roman" w:eastAsia="SimSun" w:hAnsi="Times New Roman" w:cs="Times New Roman"/>
          <w:color w:val="222222"/>
          <w:sz w:val="24"/>
          <w:szCs w:val="24"/>
          <w:shd w:val="clear" w:color="auto" w:fill="FFFFFF"/>
        </w:rPr>
        <w:t>Walker, 2020)</w:t>
      </w:r>
      <w:r>
        <w:rPr>
          <w:rFonts w:ascii="Times New Roman" w:hAnsi="Times New Roman" w:cs="Times New Roman"/>
          <w:sz w:val="24"/>
          <w:szCs w:val="24"/>
        </w:rPr>
        <w:t>. Examining these various experiences helps to clarify the complexity of hypothyroidism and the demand for individualized, patient-centered therapy.</w:t>
      </w:r>
    </w:p>
    <w:p w14:paraId="4F51DAA5" w14:textId="77777777" w:rsidR="000B4149" w:rsidRPr="003350B6" w:rsidRDefault="000D5025" w:rsidP="000F1AB2">
      <w:pPr>
        <w:spacing w:after="0" w:line="480" w:lineRule="auto"/>
        <w:jc w:val="center"/>
        <w:rPr>
          <w:rFonts w:ascii="Times New Roman" w:hAnsi="Times New Roman" w:cs="Times New Roman"/>
          <w:b/>
          <w:sz w:val="24"/>
          <w:szCs w:val="24"/>
        </w:rPr>
      </w:pPr>
      <w:r w:rsidRPr="003350B6">
        <w:rPr>
          <w:rFonts w:ascii="Times New Roman" w:hAnsi="Times New Roman" w:cs="Times New Roman"/>
          <w:b/>
          <w:sz w:val="24"/>
          <w:szCs w:val="24"/>
        </w:rPr>
        <w:t>Advantages Over and Above Symptom Relief:</w:t>
      </w:r>
    </w:p>
    <w:p w14:paraId="123DD691" w14:textId="77777777"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Testimonials from patients frequently point out advantages that go beyond symptom relief. Integrative methods can enhance quality of life because they focus on overall well-being. Patients often report improvements in vitality, mood, and energy levels. Although difficult to measure officially, these subjective gains highlight how integrative therapy may address the complex effects of hypothyroidism on an individual's life.</w:t>
      </w:r>
    </w:p>
    <w:p w14:paraId="695D3E5B" w14:textId="77777777" w:rsidR="000B4149" w:rsidRPr="003350B6" w:rsidRDefault="000D5025" w:rsidP="000F1AB2">
      <w:pPr>
        <w:spacing w:after="0" w:line="480" w:lineRule="auto"/>
        <w:jc w:val="center"/>
        <w:rPr>
          <w:rFonts w:ascii="Times New Roman" w:hAnsi="Times New Roman" w:cs="Times New Roman"/>
          <w:b/>
          <w:sz w:val="24"/>
          <w:szCs w:val="24"/>
        </w:rPr>
      </w:pPr>
      <w:r w:rsidRPr="003350B6">
        <w:rPr>
          <w:rFonts w:ascii="Times New Roman" w:hAnsi="Times New Roman" w:cs="Times New Roman"/>
          <w:b/>
          <w:sz w:val="24"/>
          <w:szCs w:val="24"/>
        </w:rPr>
        <w:t>Choosing a Course of Treatment:</w:t>
      </w:r>
    </w:p>
    <w:p w14:paraId="392E266A" w14:textId="77777777"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Comprehending the preferences of patients is essential for customizing integrative regimens. Several factors greatly influence patient preferences, including lifestyle choices, belief systems, and cultural background. For example, a patient who strongly prefers natural medicines would be drawn to herbal supplements, whereas a patient who likes regular routines might find comfort in mindfulness exercises (</w:t>
      </w:r>
      <w:r>
        <w:rPr>
          <w:rFonts w:ascii="Times New Roman" w:eastAsia="SimSun" w:hAnsi="Times New Roman" w:cs="Times New Roman"/>
          <w:color w:val="222222"/>
          <w:sz w:val="24"/>
          <w:szCs w:val="24"/>
          <w:shd w:val="clear" w:color="auto" w:fill="FFFFFF"/>
        </w:rPr>
        <w:t>Alam et al ., 2019)</w:t>
      </w:r>
      <w:r>
        <w:rPr>
          <w:rFonts w:ascii="Times New Roman" w:hAnsi="Times New Roman" w:cs="Times New Roman"/>
          <w:sz w:val="24"/>
          <w:szCs w:val="24"/>
        </w:rPr>
        <w:t xml:space="preserve">. To co-create treatment regimens that align </w:t>
      </w:r>
      <w:r>
        <w:rPr>
          <w:rFonts w:ascii="Times New Roman" w:hAnsi="Times New Roman" w:cs="Times New Roman"/>
          <w:sz w:val="24"/>
          <w:szCs w:val="24"/>
        </w:rPr>
        <w:lastRenderedPageBreak/>
        <w:t>with individual values, patients and healthcare practitioners must be able to navigate their preferences through open communication.</w:t>
      </w:r>
    </w:p>
    <w:p w14:paraId="3A8485ED" w14:textId="77777777" w:rsidR="000B4149" w:rsidRPr="003350B6" w:rsidRDefault="000D5025" w:rsidP="000F1AB2">
      <w:pPr>
        <w:spacing w:after="0" w:line="480" w:lineRule="auto"/>
        <w:jc w:val="center"/>
        <w:rPr>
          <w:rFonts w:ascii="Times New Roman" w:hAnsi="Times New Roman" w:cs="Times New Roman"/>
          <w:b/>
          <w:sz w:val="24"/>
          <w:szCs w:val="24"/>
        </w:rPr>
      </w:pPr>
      <w:r w:rsidRPr="003350B6">
        <w:rPr>
          <w:rFonts w:ascii="Times New Roman" w:hAnsi="Times New Roman" w:cs="Times New Roman"/>
          <w:b/>
          <w:sz w:val="24"/>
          <w:szCs w:val="24"/>
        </w:rPr>
        <w:t>Factors Affecting Patients' Compliance:</w:t>
      </w:r>
    </w:p>
    <w:p w14:paraId="0912B1A3" w14:textId="77777777"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intricate interaction of several elements leads to adherence to integrative therapy. Patient education is essential because people must comprehend the advantages of integrative therapies and the reasoning behind them. Sustained adherence is facilitated by open communication on the anticipated timeframe for improvements and reasonable expectations for results.</w:t>
      </w:r>
    </w:p>
    <w:p w14:paraId="2510D147" w14:textId="53FB403A" w:rsidR="000E2566" w:rsidRDefault="000E2566" w:rsidP="000F1AB2">
      <w:pPr>
        <w:spacing w:after="0" w:line="480" w:lineRule="auto"/>
        <w:ind w:firstLine="720"/>
        <w:rPr>
          <w:rFonts w:ascii="Times New Roman" w:hAnsi="Times New Roman" w:cs="Times New Roman"/>
          <w:color w:val="000000"/>
          <w:sz w:val="24"/>
          <w:szCs w:val="24"/>
        </w:rPr>
      </w:pPr>
      <w:r w:rsidRPr="000E2566">
        <w:rPr>
          <w:rFonts w:ascii="Times New Roman" w:hAnsi="Times New Roman" w:cs="Times New Roman"/>
          <w:color w:val="000000"/>
          <w:sz w:val="24"/>
          <w:szCs w:val="24"/>
        </w:rPr>
        <w:t>Therefore, the perceived efficacy of integrative treatments plays a significant role in influencing patient adherence.</w:t>
      </w:r>
      <w:r>
        <w:rPr>
          <w:rFonts w:ascii="Times New Roman" w:hAnsi="Times New Roman" w:cs="Times New Roman"/>
          <w:color w:val="000000"/>
          <w:sz w:val="24"/>
          <w:szCs w:val="24"/>
        </w:rPr>
        <w:t xml:space="preserve"> </w:t>
      </w:r>
      <w:r w:rsidR="000D5025">
        <w:rPr>
          <w:rFonts w:ascii="Times New Roman" w:hAnsi="Times New Roman" w:cs="Times New Roman"/>
          <w:sz w:val="24"/>
          <w:szCs w:val="24"/>
        </w:rPr>
        <w:t xml:space="preserve">Patients are more inclined to follow recommended regimens when they notice noticeable changes in their mental state, energy level, or symptoms. </w:t>
      </w:r>
      <w:r w:rsidRPr="000E2566">
        <w:rPr>
          <w:rFonts w:ascii="Times New Roman" w:hAnsi="Times New Roman" w:cs="Times New Roman"/>
          <w:color w:val="000000"/>
          <w:sz w:val="24"/>
          <w:szCs w:val="24"/>
        </w:rPr>
        <w:t>Regular communication with healthcare professionals fosters a supportive environment that encourages adherence, providing opportunities to review progress and address any concerns</w:t>
      </w:r>
      <w:r>
        <w:rPr>
          <w:rFonts w:ascii="-webkit-standard" w:hAnsi="-webkit-standard"/>
          <w:color w:val="000000"/>
          <w:sz w:val="27"/>
          <w:szCs w:val="27"/>
        </w:rPr>
        <w:t xml:space="preserve">. </w:t>
      </w:r>
      <w:r w:rsidR="000D5025">
        <w:rPr>
          <w:rFonts w:ascii="Times New Roman" w:hAnsi="Times New Roman" w:cs="Times New Roman"/>
          <w:sz w:val="24"/>
          <w:szCs w:val="24"/>
        </w:rPr>
        <w:t xml:space="preserve">Adherence is also impacted by logistical factors, such as how simple it is to integrate integrative techniques into daily life. Patients may find it difficult to follow complicated instructions that interfere with daily </w:t>
      </w:r>
      <w:r w:rsidR="000D5025" w:rsidRPr="000E2566">
        <w:rPr>
          <w:rFonts w:ascii="Times New Roman" w:hAnsi="Times New Roman" w:cs="Times New Roman"/>
          <w:sz w:val="24"/>
          <w:szCs w:val="24"/>
        </w:rPr>
        <w:t>activities</w:t>
      </w:r>
      <w:r>
        <w:rPr>
          <w:rFonts w:ascii="Times New Roman" w:hAnsi="Times New Roman" w:cs="Times New Roman"/>
          <w:sz w:val="24"/>
          <w:szCs w:val="24"/>
        </w:rPr>
        <w:t xml:space="preserve">. </w:t>
      </w:r>
      <w:r w:rsidRPr="000E2566">
        <w:rPr>
          <w:rFonts w:ascii="Times New Roman" w:hAnsi="Times New Roman" w:cs="Times New Roman"/>
          <w:color w:val="000000"/>
          <w:sz w:val="24"/>
          <w:szCs w:val="24"/>
        </w:rPr>
        <w:t>Therefore, designing practical and realistic programs that align with the patient's lifestyle enhances long-term adherence</w:t>
      </w:r>
      <w:r>
        <w:rPr>
          <w:rFonts w:ascii="Times New Roman" w:hAnsi="Times New Roman" w:cs="Times New Roman"/>
          <w:color w:val="000000"/>
          <w:sz w:val="24"/>
          <w:szCs w:val="24"/>
        </w:rPr>
        <w:t>.</w:t>
      </w:r>
    </w:p>
    <w:p w14:paraId="779DFB5F" w14:textId="609D52F7" w:rsidR="000B4149" w:rsidRPr="000E2566" w:rsidRDefault="000D5025" w:rsidP="000F1AB2">
      <w:pPr>
        <w:spacing w:after="0" w:line="480" w:lineRule="auto"/>
        <w:jc w:val="center"/>
        <w:rPr>
          <w:rFonts w:ascii="Times New Roman" w:hAnsi="Times New Roman" w:cs="Times New Roman"/>
          <w:color w:val="000000"/>
          <w:sz w:val="24"/>
          <w:szCs w:val="24"/>
        </w:rPr>
      </w:pPr>
      <w:r w:rsidRPr="003350B6">
        <w:rPr>
          <w:rFonts w:ascii="Times New Roman" w:hAnsi="Times New Roman" w:cs="Times New Roman"/>
          <w:b/>
          <w:sz w:val="24"/>
          <w:szCs w:val="24"/>
        </w:rPr>
        <w:t>Why Patient-Centered Care Is Important:</w:t>
      </w:r>
    </w:p>
    <w:p w14:paraId="2F0A12DB" w14:textId="77777777" w:rsidR="000E2566" w:rsidRDefault="000D5025" w:rsidP="000F1AB2">
      <w:pPr>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Integrative medicine's core principle of patient-centered treatment is acknowledging individuals as active partners in their healthcare. A sense of agency is fostered when patients are equipped with the information and abilities to make knowledgeable care decisions (</w:t>
      </w:r>
      <w:r>
        <w:rPr>
          <w:rFonts w:ascii="Times New Roman" w:eastAsia="SimSun" w:hAnsi="Times New Roman" w:cs="Times New Roman"/>
          <w:color w:val="222222"/>
          <w:sz w:val="24"/>
          <w:szCs w:val="24"/>
          <w:shd w:val="clear" w:color="auto" w:fill="FFFFFF"/>
        </w:rPr>
        <w:t>Habib et al., 2023</w:t>
      </w:r>
      <w:r w:rsidRPr="000E2566">
        <w:rPr>
          <w:rFonts w:ascii="Times New Roman" w:eastAsia="SimSun" w:hAnsi="Times New Roman" w:cs="Times New Roman"/>
          <w:color w:val="222222"/>
          <w:sz w:val="24"/>
          <w:szCs w:val="24"/>
          <w:shd w:val="clear" w:color="auto" w:fill="FFFFFF"/>
        </w:rPr>
        <w:t>)</w:t>
      </w:r>
      <w:r w:rsidRPr="000E2566">
        <w:rPr>
          <w:rFonts w:ascii="Times New Roman" w:hAnsi="Times New Roman" w:cs="Times New Roman"/>
          <w:sz w:val="24"/>
          <w:szCs w:val="24"/>
        </w:rPr>
        <w:t xml:space="preserve">. </w:t>
      </w:r>
      <w:r w:rsidR="000E2566" w:rsidRPr="000E2566">
        <w:rPr>
          <w:rFonts w:ascii="Times New Roman" w:hAnsi="Times New Roman" w:cs="Times New Roman"/>
          <w:color w:val="000000"/>
          <w:sz w:val="24"/>
          <w:szCs w:val="24"/>
        </w:rPr>
        <w:t>By aligning treatment regimens with patients' beliefs, interests, and unique circumstances, shared decision-making fosters a collaborative approach to managing hypothyroidism.</w:t>
      </w:r>
    </w:p>
    <w:p w14:paraId="5195F9EB" w14:textId="0DC08DBC"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conclusion, the use of integrative techniques in the treatment of hypothyroidism necessitates the inclusion of patient viewpoints. A patient-centered care paradigm is influenced by an awareness of varied experiences, an appreciation of the advantages beyond symptom management, and an ability to accommodate personal treatment choices. Customizing integrative procedures to match individual requirements is crucial, as evidenced by factors impacting patient adherence, such as perceived efficacy, education, and logistical issues. A comprehensive and successful strategy for managing hypothyroidism is built on patient-centered treatment that is supported by candid dialogue and collaborative decision-making.</w:t>
      </w:r>
    </w:p>
    <w:p w14:paraId="01A191D5" w14:textId="77777777" w:rsidR="000B4149" w:rsidRDefault="000D5025" w:rsidP="000F1A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Safety and Risks in Integrative Therapies for Hypothyroidism</w:t>
      </w:r>
    </w:p>
    <w:p w14:paraId="5A4FF9EA" w14:textId="77777777" w:rsidR="000E2566" w:rsidRDefault="000E2566" w:rsidP="000F1AB2">
      <w:pPr>
        <w:spacing w:after="0" w:line="480" w:lineRule="auto"/>
        <w:rPr>
          <w:rFonts w:ascii="-webkit-standard" w:hAnsi="-webkit-standard"/>
          <w:color w:val="000000"/>
          <w:sz w:val="27"/>
          <w:szCs w:val="27"/>
        </w:rPr>
      </w:pPr>
      <w:r w:rsidRPr="000E2566">
        <w:rPr>
          <w:rFonts w:ascii="Times New Roman" w:hAnsi="Times New Roman" w:cs="Times New Roman"/>
          <w:color w:val="000000"/>
          <w:sz w:val="24"/>
          <w:szCs w:val="24"/>
        </w:rPr>
        <w:t>As the management of hypothyroidism evolves to include integrative therapies, it is essential to consider safety and potential risks. While many integrative therapies show promise, a thorough evaluation is crucial to ensure patient safety and minimize side effects</w:t>
      </w:r>
      <w:r>
        <w:rPr>
          <w:rFonts w:ascii="-webkit-standard" w:hAnsi="-webkit-standard"/>
          <w:color w:val="000000"/>
          <w:sz w:val="27"/>
          <w:szCs w:val="27"/>
        </w:rPr>
        <w:t>.</w:t>
      </w:r>
    </w:p>
    <w:p w14:paraId="561B609F" w14:textId="5CC70677" w:rsidR="000B4149" w:rsidRDefault="000D5025" w:rsidP="000F1A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Integrative Therapy Safety Assessment:</w:t>
      </w:r>
    </w:p>
    <w:p w14:paraId="7356A204" w14:textId="2D71D9AB" w:rsidR="000B4149" w:rsidRDefault="000E2566" w:rsidP="000F1AB2">
      <w:pPr>
        <w:spacing w:after="0" w:line="480" w:lineRule="auto"/>
        <w:ind w:firstLine="720"/>
        <w:rPr>
          <w:rFonts w:ascii="Times New Roman" w:hAnsi="Times New Roman" w:cs="Times New Roman"/>
          <w:b/>
          <w:sz w:val="24"/>
          <w:szCs w:val="24"/>
        </w:rPr>
      </w:pPr>
      <w:r w:rsidRPr="000E2566">
        <w:rPr>
          <w:rFonts w:ascii="Times New Roman" w:hAnsi="Times New Roman" w:cs="Times New Roman"/>
          <w:color w:val="000000"/>
          <w:sz w:val="24"/>
          <w:szCs w:val="24"/>
        </w:rPr>
        <w:t>Herbal and nutritional treatments offer potential benefits, as dietary changes and herbal supplements often form the foundation of integrative approaches. While foods rich in selenium, black seed oil, and turmeric may provide health advantages, their safety profiles can vary</w:t>
      </w:r>
      <w:r>
        <w:rPr>
          <w:rFonts w:ascii="-webkit-standard" w:hAnsi="-webkit-standard"/>
          <w:color w:val="000000"/>
          <w:sz w:val="27"/>
          <w:szCs w:val="27"/>
        </w:rPr>
        <w:t xml:space="preserve">. </w:t>
      </w:r>
      <w:r w:rsidR="000D5025">
        <w:rPr>
          <w:rFonts w:ascii="Times New Roman" w:hAnsi="Times New Roman" w:cs="Times New Roman"/>
          <w:sz w:val="24"/>
          <w:szCs w:val="24"/>
        </w:rPr>
        <w:t>However, assessing potential allergies, interactions with existing medications, and the risk of excessive supplementation leading to adverse effects are crucial (</w:t>
      </w:r>
      <w:r w:rsidR="000D5025">
        <w:rPr>
          <w:rFonts w:ascii="Times New Roman" w:eastAsia="SimSun" w:hAnsi="Times New Roman" w:cs="Times New Roman"/>
          <w:color w:val="222222"/>
          <w:sz w:val="24"/>
          <w:szCs w:val="24"/>
          <w:shd w:val="clear" w:color="auto" w:fill="FFFFFF"/>
        </w:rPr>
        <w:t>Revathi et al., 2020)</w:t>
      </w:r>
      <w:r w:rsidR="000D5025">
        <w:rPr>
          <w:rFonts w:ascii="Times New Roman" w:hAnsi="Times New Roman" w:cs="Times New Roman"/>
          <w:sz w:val="24"/>
          <w:szCs w:val="24"/>
        </w:rPr>
        <w:t>. Herbal supplements may have contraindications for specific health conditions.</w:t>
      </w:r>
    </w:p>
    <w:p w14:paraId="5D926B69" w14:textId="44453BF9"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Exclusive </w:t>
      </w:r>
      <w:r w:rsidR="000E2566">
        <w:rPr>
          <w:rFonts w:ascii="Times New Roman" w:hAnsi="Times New Roman" w:cs="Times New Roman"/>
          <w:sz w:val="24"/>
          <w:szCs w:val="24"/>
        </w:rPr>
        <w:t>b</w:t>
      </w:r>
      <w:r>
        <w:rPr>
          <w:rFonts w:ascii="Times New Roman" w:hAnsi="Times New Roman" w:cs="Times New Roman"/>
          <w:sz w:val="24"/>
          <w:szCs w:val="24"/>
        </w:rPr>
        <w:t xml:space="preserve">lends and </w:t>
      </w:r>
      <w:r w:rsidR="000E2566">
        <w:rPr>
          <w:rFonts w:ascii="Times New Roman" w:hAnsi="Times New Roman" w:cs="Times New Roman"/>
          <w:sz w:val="24"/>
          <w:szCs w:val="24"/>
        </w:rPr>
        <w:t>p</w:t>
      </w:r>
      <w:r>
        <w:rPr>
          <w:rFonts w:ascii="Times New Roman" w:hAnsi="Times New Roman" w:cs="Times New Roman"/>
          <w:sz w:val="24"/>
          <w:szCs w:val="24"/>
        </w:rPr>
        <w:t xml:space="preserve">rotocols are beneficial since proprietary blends and other customized treatments target individual hypothyroidism symptoms. Notably, vitamins, minerals, and plant extracts may be in these mixtures. Considerations include each component must be </w:t>
      </w:r>
      <w:r>
        <w:rPr>
          <w:rFonts w:ascii="Times New Roman" w:hAnsi="Times New Roman" w:cs="Times New Roman"/>
          <w:sz w:val="24"/>
          <w:szCs w:val="24"/>
        </w:rPr>
        <w:lastRenderedPageBreak/>
        <w:t>carefully examined for allergies or compounds that may interact with prescription drugs since dosage changes and gradual introductions reduce dangers.</w:t>
      </w:r>
    </w:p>
    <w:p w14:paraId="552F9401" w14:textId="77777777"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Mind-body practices including yoga, meditation, and stress management may improve thyroid function and well-being. Pre-existing musculoskeletal issues should be evaluated, but otherwise, it is safe</w:t>
      </w:r>
      <w:r>
        <w:rPr>
          <w:rFonts w:ascii="Times New Roman" w:hAnsi="Times New Roman" w:cs="Times New Roman"/>
          <w:color w:val="222222"/>
          <w:sz w:val="24"/>
          <w:szCs w:val="24"/>
          <w:shd w:val="clear" w:color="auto" w:fill="FFFFFF"/>
        </w:rPr>
        <w:t xml:space="preserve"> (Bablis &amp; Pollard, 2009)</w:t>
      </w:r>
      <w:r>
        <w:rPr>
          <w:rFonts w:ascii="Times New Roman" w:hAnsi="Times New Roman" w:cs="Times New Roman"/>
          <w:sz w:val="24"/>
          <w:szCs w:val="24"/>
        </w:rPr>
        <w:t>. Therefore, instructors should be educated to adapt techniques to participants' health.</w:t>
      </w:r>
    </w:p>
    <w:p w14:paraId="1D4DC3AE" w14:textId="578F8F54" w:rsidR="000B4149" w:rsidRDefault="006C1BB9" w:rsidP="000F1AB2">
      <w:pPr>
        <w:spacing w:after="0" w:line="480" w:lineRule="auto"/>
        <w:ind w:firstLine="720"/>
        <w:rPr>
          <w:rFonts w:ascii="Times New Roman" w:hAnsi="Times New Roman" w:cs="Times New Roman"/>
          <w:sz w:val="24"/>
          <w:szCs w:val="24"/>
        </w:rPr>
      </w:pPr>
      <w:r w:rsidRPr="006C1BB9">
        <w:rPr>
          <w:rFonts w:ascii="Times New Roman" w:hAnsi="Times New Roman" w:cs="Times New Roman"/>
          <w:color w:val="000000"/>
          <w:sz w:val="24"/>
          <w:szCs w:val="24"/>
        </w:rPr>
        <w:t>Environmental factors, such as identifying and minimizing exposure to toxic elements, can significantly impact thyroid health. Therefore, implementing measures to reduce exposure, such as dietary changes and lifestyle adjustments, should be guided by environmental health principles. It is also crucial to monitor for any unintended consequences.</w:t>
      </w:r>
    </w:p>
    <w:p w14:paraId="4B58B178" w14:textId="1F98E444" w:rsidR="000B4149" w:rsidRDefault="006C1BB9" w:rsidP="000F1AB2">
      <w:pPr>
        <w:spacing w:after="0" w:line="480" w:lineRule="auto"/>
        <w:ind w:firstLine="720"/>
        <w:rPr>
          <w:rFonts w:ascii="Times New Roman" w:hAnsi="Times New Roman" w:cs="Times New Roman"/>
          <w:sz w:val="24"/>
          <w:szCs w:val="24"/>
        </w:rPr>
      </w:pPr>
      <w:r w:rsidRPr="006C1BB9">
        <w:rPr>
          <w:rFonts w:ascii="Times New Roman" w:hAnsi="Times New Roman" w:cs="Times New Roman"/>
          <w:color w:val="000000"/>
          <w:sz w:val="24"/>
          <w:szCs w:val="24"/>
        </w:rPr>
        <w:t>Interactions with conventional medications are beneficial, as integrative therapies are often studied alongside traditional treatments, providing a complementary approach. However, potential interactions between integrative supplements and prescription medications require thorough research.</w:t>
      </w:r>
      <w:r>
        <w:rPr>
          <w:rFonts w:ascii="Times New Roman" w:hAnsi="Times New Roman" w:cs="Times New Roman"/>
          <w:color w:val="000000"/>
          <w:sz w:val="24"/>
          <w:szCs w:val="24"/>
        </w:rPr>
        <w:t xml:space="preserve"> </w:t>
      </w:r>
      <w:r w:rsidR="000D5025">
        <w:rPr>
          <w:rFonts w:ascii="Times New Roman" w:hAnsi="Times New Roman" w:cs="Times New Roman"/>
          <w:sz w:val="24"/>
          <w:szCs w:val="24"/>
        </w:rPr>
        <w:t xml:space="preserve">For instance, certain herbs may influence thyroid drug metabolism, requiring dose modifications. Lack of </w:t>
      </w:r>
      <w:r>
        <w:rPr>
          <w:rFonts w:ascii="Times New Roman" w:hAnsi="Times New Roman" w:cs="Times New Roman"/>
          <w:sz w:val="24"/>
          <w:szCs w:val="24"/>
        </w:rPr>
        <w:t>s</w:t>
      </w:r>
      <w:r w:rsidR="000D5025">
        <w:rPr>
          <w:rFonts w:ascii="Times New Roman" w:hAnsi="Times New Roman" w:cs="Times New Roman"/>
          <w:sz w:val="24"/>
          <w:szCs w:val="24"/>
        </w:rPr>
        <w:t>tandardization is also beneficial because individualized procedures allow customizing to patient needs. However, a lack of standards might provide issues in anticipating outcomes and assuring consistency. Therefore, healthcare professionals must know the unique components of integrative strategies to handle potential danger (</w:t>
      </w:r>
      <w:r w:rsidR="000D5025">
        <w:rPr>
          <w:rFonts w:ascii="Times New Roman" w:eastAsia="SimSun" w:hAnsi="Times New Roman" w:cs="Times New Roman"/>
          <w:color w:val="222222"/>
          <w:sz w:val="24"/>
          <w:szCs w:val="24"/>
          <w:shd w:val="clear" w:color="auto" w:fill="FFFFFF"/>
        </w:rPr>
        <w:t>Ruscio et al., 2022)</w:t>
      </w:r>
      <w:r w:rsidR="000D5025">
        <w:rPr>
          <w:rFonts w:ascii="Times New Roman" w:hAnsi="Times New Roman" w:cs="Times New Roman"/>
          <w:sz w:val="24"/>
          <w:szCs w:val="24"/>
        </w:rPr>
        <w:t>. Moreover, individual variations in response also have a potential benefit since personalized techniques can accommodate individual peculiarities. However, responses to integrative treatments vary; monitoring for unexpected responses is necessary. Continuous contact between people and healthcare professionals helps address new problems.</w:t>
      </w:r>
    </w:p>
    <w:p w14:paraId="249D1878" w14:textId="77777777" w:rsidR="000B4149" w:rsidRDefault="000D5025" w:rsidP="000F1A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Additionally, integrative therapies have potential for allergic reactions because many integrative treatments stress natural substances. Nevertheless, patients must be tested for allergies to prevent harmful reactions. Regular monitoring throughout the early periods of integrative treatment helps identify and control allergic reactions. Therefore, a careful and customized approach is required due to the safety and dangers involved with integrative therapy for hypothyroidism. Healthcare clinicians are guided in making well-informed recommendations by thoroughly reviewing possible advantages and concerns, including interactions with traditional medicines, lack of uniformity, and individual variances in response. The cornerstones of guaranteeing the safety and effectiveness of integrative treatments in the context of managing hypothyroidism are patient education about potential hazards, close observation, and a cooperative approach between patients and healthcare professionals.</w:t>
      </w:r>
    </w:p>
    <w:p w14:paraId="39C07F32" w14:textId="77777777" w:rsidR="000B4149" w:rsidRDefault="000D5025" w:rsidP="000F1A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14:paraId="2EFCF4CD" w14:textId="2F5341A0" w:rsidR="000B4149" w:rsidRDefault="000D5025" w:rsidP="00F5311E">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Within the ever-evolving field of managing hypothyroidism, investigating integrative methods reveals exciting opportunities for improved patient care. The excellent outcomes highlighted by the case studies provide insight into the possibility of integrative therapies as a supplement to traditional treatments. The suggested procedures present a comprehensive approach underscoring the relationship between environmental, lifestyle, and dietary variables and thyroid health. Customization is essential as we make our way through the intricate web of integrative therapies, taking into account the individuality of every patient's physiological reaction. Obstacles, including individual differences in response and standardized methods, require more investigation and cooperation between researchers and practitioners. Safety evaluations highlight the importance of watching for any dangers and interactions to protect patient </w:t>
      </w:r>
      <w:r w:rsidR="006C1BB9">
        <w:rPr>
          <w:rFonts w:ascii="Times New Roman" w:hAnsi="Times New Roman" w:cs="Times New Roman"/>
          <w:sz w:val="24"/>
          <w:szCs w:val="24"/>
        </w:rPr>
        <w:t>welfare. L</w:t>
      </w:r>
      <w:r w:rsidR="006C1BB9" w:rsidRPr="006C1BB9">
        <w:rPr>
          <w:rFonts w:ascii="Times New Roman" w:hAnsi="Times New Roman" w:cs="Times New Roman"/>
          <w:color w:val="000000"/>
          <w:sz w:val="24"/>
          <w:szCs w:val="24"/>
        </w:rPr>
        <w:t xml:space="preserve">ooking ahead, the integration of patient perspectives, safety protocols, and a </w:t>
      </w:r>
      <w:r w:rsidR="006C1BB9" w:rsidRPr="006C1BB9">
        <w:rPr>
          <w:rFonts w:ascii="Times New Roman" w:hAnsi="Times New Roman" w:cs="Times New Roman"/>
          <w:color w:val="000000"/>
          <w:sz w:val="24"/>
          <w:szCs w:val="24"/>
        </w:rPr>
        <w:lastRenderedPageBreak/>
        <w:t>commitment to evidence-based approaches will continue to shape the evolving landscape of hypothyroidism management</w:t>
      </w:r>
      <w:r w:rsidR="006C1BB9">
        <w:rPr>
          <w:rFonts w:ascii="-webkit-standard" w:hAnsi="-webkit-standard"/>
          <w:color w:val="000000"/>
          <w:sz w:val="27"/>
          <w:szCs w:val="27"/>
        </w:rPr>
        <w:t xml:space="preserve">. </w:t>
      </w:r>
      <w:r>
        <w:rPr>
          <w:rFonts w:ascii="Times New Roman" w:hAnsi="Times New Roman" w:cs="Times New Roman"/>
          <w:sz w:val="24"/>
          <w:szCs w:val="24"/>
        </w:rPr>
        <w:t>Integrative treatments, with their many tactics, are trailblazers in the holistic management of hypothyroid patients, paving the way for a future that is more complete and patient-centered.</w:t>
      </w:r>
    </w:p>
    <w:p w14:paraId="7DC47A49" w14:textId="77777777" w:rsidR="006C1BB9" w:rsidRDefault="006C1BB9" w:rsidP="006C1BB9">
      <w:pPr>
        <w:spacing w:line="480" w:lineRule="auto"/>
        <w:jc w:val="center"/>
        <w:rPr>
          <w:rFonts w:ascii="Times New Roman" w:hAnsi="Times New Roman" w:cs="Times New Roman"/>
          <w:b/>
          <w:sz w:val="24"/>
          <w:szCs w:val="24"/>
        </w:rPr>
      </w:pPr>
    </w:p>
    <w:p w14:paraId="50E52694" w14:textId="77777777" w:rsidR="006C1BB9" w:rsidRDefault="006C1BB9" w:rsidP="006C1BB9">
      <w:pPr>
        <w:spacing w:line="480" w:lineRule="auto"/>
        <w:jc w:val="center"/>
        <w:rPr>
          <w:rFonts w:ascii="Times New Roman" w:hAnsi="Times New Roman" w:cs="Times New Roman"/>
          <w:b/>
          <w:sz w:val="24"/>
          <w:szCs w:val="24"/>
        </w:rPr>
      </w:pPr>
    </w:p>
    <w:p w14:paraId="3575E642" w14:textId="77777777" w:rsidR="006C1BB9" w:rsidRDefault="006C1BB9" w:rsidP="006C1BB9">
      <w:pPr>
        <w:spacing w:line="480" w:lineRule="auto"/>
        <w:jc w:val="center"/>
        <w:rPr>
          <w:rFonts w:ascii="Times New Roman" w:hAnsi="Times New Roman" w:cs="Times New Roman"/>
          <w:b/>
          <w:sz w:val="24"/>
          <w:szCs w:val="24"/>
        </w:rPr>
      </w:pPr>
    </w:p>
    <w:p w14:paraId="6D6CE12C" w14:textId="77777777" w:rsidR="006C1BB9" w:rsidRDefault="006C1BB9" w:rsidP="006C1BB9">
      <w:pPr>
        <w:spacing w:line="480" w:lineRule="auto"/>
        <w:jc w:val="center"/>
        <w:rPr>
          <w:rFonts w:ascii="Times New Roman" w:hAnsi="Times New Roman" w:cs="Times New Roman"/>
          <w:b/>
          <w:sz w:val="24"/>
          <w:szCs w:val="24"/>
        </w:rPr>
      </w:pPr>
    </w:p>
    <w:p w14:paraId="03311D13" w14:textId="77777777" w:rsidR="006C1BB9" w:rsidRDefault="006C1BB9" w:rsidP="006C1BB9">
      <w:pPr>
        <w:spacing w:line="480" w:lineRule="auto"/>
        <w:jc w:val="center"/>
        <w:rPr>
          <w:rFonts w:ascii="Times New Roman" w:hAnsi="Times New Roman" w:cs="Times New Roman"/>
          <w:b/>
          <w:sz w:val="24"/>
          <w:szCs w:val="24"/>
        </w:rPr>
      </w:pPr>
    </w:p>
    <w:p w14:paraId="23E6EE68" w14:textId="77777777" w:rsidR="006C1BB9" w:rsidRDefault="006C1BB9" w:rsidP="006C1BB9">
      <w:pPr>
        <w:spacing w:line="480" w:lineRule="auto"/>
        <w:jc w:val="center"/>
        <w:rPr>
          <w:rFonts w:ascii="Times New Roman" w:hAnsi="Times New Roman" w:cs="Times New Roman"/>
          <w:b/>
          <w:sz w:val="24"/>
          <w:szCs w:val="24"/>
        </w:rPr>
      </w:pPr>
    </w:p>
    <w:p w14:paraId="6CAF19CB" w14:textId="77777777" w:rsidR="006C1BB9" w:rsidRDefault="006C1BB9" w:rsidP="006C1BB9">
      <w:pPr>
        <w:spacing w:line="480" w:lineRule="auto"/>
        <w:jc w:val="center"/>
        <w:rPr>
          <w:rFonts w:ascii="Times New Roman" w:hAnsi="Times New Roman" w:cs="Times New Roman"/>
          <w:b/>
          <w:sz w:val="24"/>
          <w:szCs w:val="24"/>
        </w:rPr>
      </w:pPr>
    </w:p>
    <w:p w14:paraId="2C86CA83" w14:textId="77777777" w:rsidR="006C1BB9" w:rsidRDefault="006C1BB9" w:rsidP="006C1BB9">
      <w:pPr>
        <w:spacing w:line="480" w:lineRule="auto"/>
        <w:jc w:val="center"/>
        <w:rPr>
          <w:rFonts w:ascii="Times New Roman" w:hAnsi="Times New Roman" w:cs="Times New Roman"/>
          <w:b/>
          <w:sz w:val="24"/>
          <w:szCs w:val="24"/>
        </w:rPr>
      </w:pPr>
    </w:p>
    <w:p w14:paraId="470419E6" w14:textId="77777777" w:rsidR="000F1AB2" w:rsidRDefault="000F1AB2" w:rsidP="006C1BB9">
      <w:pPr>
        <w:spacing w:line="480" w:lineRule="auto"/>
        <w:jc w:val="center"/>
        <w:rPr>
          <w:rFonts w:ascii="Times New Roman" w:hAnsi="Times New Roman" w:cs="Times New Roman"/>
          <w:b/>
          <w:sz w:val="24"/>
          <w:szCs w:val="24"/>
        </w:rPr>
      </w:pPr>
    </w:p>
    <w:p w14:paraId="6E69E01B" w14:textId="77777777" w:rsidR="000F1AB2" w:rsidRDefault="000F1AB2" w:rsidP="006C1BB9">
      <w:pPr>
        <w:spacing w:line="480" w:lineRule="auto"/>
        <w:jc w:val="center"/>
        <w:rPr>
          <w:rFonts w:ascii="Times New Roman" w:hAnsi="Times New Roman" w:cs="Times New Roman"/>
          <w:b/>
          <w:sz w:val="24"/>
          <w:szCs w:val="24"/>
        </w:rPr>
      </w:pPr>
    </w:p>
    <w:p w14:paraId="71C71502" w14:textId="77777777" w:rsidR="000F1AB2" w:rsidRDefault="000F1AB2" w:rsidP="006C1BB9">
      <w:pPr>
        <w:spacing w:line="480" w:lineRule="auto"/>
        <w:jc w:val="center"/>
        <w:rPr>
          <w:rFonts w:ascii="Times New Roman" w:hAnsi="Times New Roman" w:cs="Times New Roman"/>
          <w:b/>
          <w:sz w:val="24"/>
          <w:szCs w:val="24"/>
        </w:rPr>
      </w:pPr>
    </w:p>
    <w:p w14:paraId="62B619DD" w14:textId="77777777" w:rsidR="000F1AB2" w:rsidRDefault="000F1AB2" w:rsidP="006C1BB9">
      <w:pPr>
        <w:spacing w:line="480" w:lineRule="auto"/>
        <w:jc w:val="center"/>
        <w:rPr>
          <w:rFonts w:ascii="Times New Roman" w:hAnsi="Times New Roman" w:cs="Times New Roman"/>
          <w:b/>
          <w:sz w:val="24"/>
          <w:szCs w:val="24"/>
        </w:rPr>
      </w:pPr>
    </w:p>
    <w:p w14:paraId="663CD3B5" w14:textId="77777777" w:rsidR="000F1AB2" w:rsidRDefault="000F1AB2" w:rsidP="006C1BB9">
      <w:pPr>
        <w:spacing w:line="480" w:lineRule="auto"/>
        <w:jc w:val="center"/>
        <w:rPr>
          <w:rFonts w:ascii="Times New Roman" w:hAnsi="Times New Roman" w:cs="Times New Roman"/>
          <w:b/>
          <w:sz w:val="24"/>
          <w:szCs w:val="24"/>
        </w:rPr>
      </w:pPr>
    </w:p>
    <w:p w14:paraId="06FBC149" w14:textId="77777777" w:rsidR="000F1AB2" w:rsidRDefault="000F1AB2" w:rsidP="006C1BB9">
      <w:pPr>
        <w:spacing w:line="480" w:lineRule="auto"/>
        <w:jc w:val="center"/>
        <w:rPr>
          <w:rFonts w:ascii="Times New Roman" w:hAnsi="Times New Roman" w:cs="Times New Roman"/>
          <w:b/>
          <w:sz w:val="24"/>
          <w:szCs w:val="24"/>
        </w:rPr>
      </w:pPr>
    </w:p>
    <w:p w14:paraId="4BF7D5C2" w14:textId="77777777" w:rsidR="000F1AB2" w:rsidRDefault="000F1AB2" w:rsidP="006C1BB9">
      <w:pPr>
        <w:spacing w:line="480" w:lineRule="auto"/>
        <w:jc w:val="center"/>
        <w:rPr>
          <w:rFonts w:ascii="Times New Roman" w:hAnsi="Times New Roman" w:cs="Times New Roman"/>
          <w:b/>
          <w:sz w:val="24"/>
          <w:szCs w:val="24"/>
        </w:rPr>
      </w:pPr>
    </w:p>
    <w:p w14:paraId="3948303E" w14:textId="0332B935" w:rsidR="003350B6" w:rsidRPr="002F4DB9" w:rsidRDefault="000D5025" w:rsidP="006C1B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216F9736"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Alam, M. A., Quamri, M. A., Sofi, G., &amp; Tarique, B. M. (2019). Understanding hypothyroidism in Unani medicine. </w:t>
      </w:r>
      <w:r w:rsidRPr="003350B6">
        <w:rPr>
          <w:rFonts w:ascii="Times New Roman" w:eastAsia="SimSun" w:hAnsi="Times New Roman" w:cs="Times New Roman"/>
          <w:i/>
          <w:iCs/>
          <w:color w:val="222222"/>
          <w:sz w:val="24"/>
          <w:szCs w:val="24"/>
          <w:shd w:val="clear" w:color="auto" w:fill="FFFFFF"/>
        </w:rPr>
        <w:t>Journal of integrative medicine</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17</w:t>
      </w:r>
      <w:r w:rsidRPr="003350B6">
        <w:rPr>
          <w:rFonts w:ascii="Times New Roman" w:eastAsia="SimSun" w:hAnsi="Times New Roman" w:cs="Times New Roman"/>
          <w:color w:val="222222"/>
          <w:sz w:val="24"/>
          <w:szCs w:val="24"/>
          <w:shd w:val="clear" w:color="auto" w:fill="FFFFFF"/>
        </w:rPr>
        <w:t>(6), 387-391.</w:t>
      </w:r>
    </w:p>
    <w:p w14:paraId="5108C08B" w14:textId="77777777" w:rsidR="003350B6" w:rsidRPr="003350B6" w:rsidRDefault="003350B6" w:rsidP="00C90ABB">
      <w:pPr>
        <w:spacing w:line="480" w:lineRule="auto"/>
        <w:ind w:left="720" w:hanging="720"/>
        <w:rPr>
          <w:rFonts w:ascii="Times New Roman" w:hAnsi="Times New Roman" w:cs="Times New Roman"/>
          <w:color w:val="222222"/>
          <w:sz w:val="24"/>
          <w:szCs w:val="24"/>
          <w:shd w:val="clear" w:color="auto" w:fill="FFFFFF"/>
        </w:rPr>
      </w:pPr>
      <w:r w:rsidRPr="003350B6">
        <w:rPr>
          <w:rFonts w:ascii="Times New Roman" w:hAnsi="Times New Roman" w:cs="Times New Roman"/>
          <w:color w:val="222222"/>
          <w:sz w:val="24"/>
          <w:szCs w:val="24"/>
          <w:shd w:val="clear" w:color="auto" w:fill="FFFFFF"/>
        </w:rPr>
        <w:t>Avard, N., &amp; Grant, S. J. (2018). A case report of a novel, integrative approach to Hashimoto’s thyroiditis with unexpected results. </w:t>
      </w:r>
      <w:r w:rsidRPr="003350B6">
        <w:rPr>
          <w:rFonts w:ascii="Times New Roman" w:hAnsi="Times New Roman" w:cs="Times New Roman"/>
          <w:i/>
          <w:iCs/>
          <w:color w:val="222222"/>
          <w:sz w:val="24"/>
          <w:szCs w:val="24"/>
          <w:shd w:val="clear" w:color="auto" w:fill="FFFFFF"/>
        </w:rPr>
        <w:t>Advances in Integrative Medicine</w:t>
      </w:r>
      <w:r w:rsidRPr="003350B6">
        <w:rPr>
          <w:rFonts w:ascii="Times New Roman" w:hAnsi="Times New Roman" w:cs="Times New Roman"/>
          <w:color w:val="222222"/>
          <w:sz w:val="24"/>
          <w:szCs w:val="24"/>
          <w:shd w:val="clear" w:color="auto" w:fill="FFFFFF"/>
        </w:rPr>
        <w:t>, </w:t>
      </w:r>
      <w:r w:rsidRPr="003350B6">
        <w:rPr>
          <w:rFonts w:ascii="Times New Roman" w:hAnsi="Times New Roman" w:cs="Times New Roman"/>
          <w:i/>
          <w:iCs/>
          <w:color w:val="222222"/>
          <w:sz w:val="24"/>
          <w:szCs w:val="24"/>
          <w:shd w:val="clear" w:color="auto" w:fill="FFFFFF"/>
        </w:rPr>
        <w:t>5</w:t>
      </w:r>
      <w:r w:rsidRPr="003350B6">
        <w:rPr>
          <w:rFonts w:ascii="Times New Roman" w:hAnsi="Times New Roman" w:cs="Times New Roman"/>
          <w:color w:val="222222"/>
          <w:sz w:val="24"/>
          <w:szCs w:val="24"/>
          <w:shd w:val="clear" w:color="auto" w:fill="FFFFFF"/>
        </w:rPr>
        <w:t>(2), 75-79.</w:t>
      </w:r>
    </w:p>
    <w:p w14:paraId="57CF6ABD" w14:textId="77777777" w:rsidR="003350B6" w:rsidRPr="003350B6" w:rsidRDefault="003350B6" w:rsidP="00C90ABB">
      <w:pPr>
        <w:spacing w:line="480" w:lineRule="auto"/>
        <w:ind w:left="720" w:hanging="720"/>
        <w:rPr>
          <w:rFonts w:ascii="Times New Roman" w:hAnsi="Times New Roman" w:cs="Times New Roman"/>
          <w:color w:val="222222"/>
          <w:sz w:val="24"/>
          <w:szCs w:val="24"/>
          <w:shd w:val="clear" w:color="auto" w:fill="FFFFFF"/>
        </w:rPr>
      </w:pPr>
      <w:r w:rsidRPr="003350B6">
        <w:rPr>
          <w:rFonts w:ascii="Times New Roman" w:hAnsi="Times New Roman" w:cs="Times New Roman"/>
          <w:color w:val="222222"/>
          <w:sz w:val="24"/>
          <w:szCs w:val="24"/>
          <w:shd w:val="clear" w:color="auto" w:fill="FFFFFF"/>
        </w:rPr>
        <w:t>Bablis, P., &amp; Pollard, H. (2009). A mind–body treatment for hypothyroid dysfunction: A report of two cases. </w:t>
      </w:r>
      <w:r w:rsidRPr="003350B6">
        <w:rPr>
          <w:rFonts w:ascii="Times New Roman" w:hAnsi="Times New Roman" w:cs="Times New Roman"/>
          <w:i/>
          <w:iCs/>
          <w:color w:val="222222"/>
          <w:sz w:val="24"/>
          <w:szCs w:val="24"/>
          <w:shd w:val="clear" w:color="auto" w:fill="FFFFFF"/>
        </w:rPr>
        <w:t>Complementary Therapies in Clinical Practice</w:t>
      </w:r>
      <w:r w:rsidRPr="003350B6">
        <w:rPr>
          <w:rFonts w:ascii="Times New Roman" w:hAnsi="Times New Roman" w:cs="Times New Roman"/>
          <w:color w:val="222222"/>
          <w:sz w:val="24"/>
          <w:szCs w:val="24"/>
          <w:shd w:val="clear" w:color="auto" w:fill="FFFFFF"/>
        </w:rPr>
        <w:t>, </w:t>
      </w:r>
      <w:r w:rsidRPr="003350B6">
        <w:rPr>
          <w:rFonts w:ascii="Times New Roman" w:hAnsi="Times New Roman" w:cs="Times New Roman"/>
          <w:i/>
          <w:iCs/>
          <w:color w:val="222222"/>
          <w:sz w:val="24"/>
          <w:szCs w:val="24"/>
          <w:shd w:val="clear" w:color="auto" w:fill="FFFFFF"/>
        </w:rPr>
        <w:t>15</w:t>
      </w:r>
      <w:r w:rsidRPr="003350B6">
        <w:rPr>
          <w:rFonts w:ascii="Times New Roman" w:hAnsi="Times New Roman" w:cs="Times New Roman"/>
          <w:color w:val="222222"/>
          <w:sz w:val="24"/>
          <w:szCs w:val="24"/>
          <w:shd w:val="clear" w:color="auto" w:fill="FFFFFF"/>
        </w:rPr>
        <w:t>(2), 67-71.</w:t>
      </w:r>
    </w:p>
    <w:p w14:paraId="4B3EB11F"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Baroud, A. A. (2022). </w:t>
      </w:r>
      <w:r w:rsidRPr="003350B6">
        <w:rPr>
          <w:rFonts w:ascii="Times New Roman" w:eastAsia="SimSun" w:hAnsi="Times New Roman" w:cs="Times New Roman"/>
          <w:i/>
          <w:iCs/>
          <w:color w:val="222222"/>
          <w:sz w:val="24"/>
          <w:szCs w:val="24"/>
          <w:shd w:val="clear" w:color="auto" w:fill="FFFFFF"/>
        </w:rPr>
        <w:t>The effects of vitamin d and zinc on anxiety and exploratory behaviors in rats</w:t>
      </w:r>
      <w:r w:rsidRPr="003350B6">
        <w:rPr>
          <w:rFonts w:ascii="Times New Roman" w:eastAsia="SimSun" w:hAnsi="Times New Roman" w:cs="Times New Roman"/>
          <w:color w:val="222222"/>
          <w:sz w:val="24"/>
          <w:szCs w:val="24"/>
          <w:shd w:val="clear" w:color="auto" w:fill="FFFFFF"/>
        </w:rPr>
        <w:t> (Master's thesis, Başkent Üniversitesi Sağlık Bilimleri Enstitüsü).</w:t>
      </w:r>
    </w:p>
    <w:p w14:paraId="3F1DD1A5"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Berinde, G. M., Socaciu, A. I., Socaciu, M. A., Cozma, A., Rajnoveanu, A. G., Petre, G. E., &amp; Piciu, D. (2022). Thyroid Cancer Diagnostics Related to Occupational and Environmental Risk Factors: An Integrated Risk Assessment Approach. </w:t>
      </w:r>
      <w:r w:rsidRPr="003350B6">
        <w:rPr>
          <w:rFonts w:ascii="Times New Roman" w:eastAsia="SimSun" w:hAnsi="Times New Roman" w:cs="Times New Roman"/>
          <w:i/>
          <w:iCs/>
          <w:color w:val="222222"/>
          <w:sz w:val="24"/>
          <w:szCs w:val="24"/>
          <w:shd w:val="clear" w:color="auto" w:fill="FFFFFF"/>
        </w:rPr>
        <w:t>Diagnostics</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12</w:t>
      </w:r>
      <w:r w:rsidRPr="003350B6">
        <w:rPr>
          <w:rFonts w:ascii="Times New Roman" w:eastAsia="SimSun" w:hAnsi="Times New Roman" w:cs="Times New Roman"/>
          <w:color w:val="222222"/>
          <w:sz w:val="24"/>
          <w:szCs w:val="24"/>
          <w:shd w:val="clear" w:color="auto" w:fill="FFFFFF"/>
        </w:rPr>
        <w:t>(2), 318.</w:t>
      </w:r>
    </w:p>
    <w:p w14:paraId="7600898B"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hAnsi="Times New Roman" w:cs="Times New Roman"/>
          <w:color w:val="222222"/>
          <w:sz w:val="24"/>
          <w:szCs w:val="24"/>
          <w:shd w:val="clear" w:color="auto" w:fill="FFFFFF"/>
        </w:rPr>
        <w:t>Chiovato, L., Magri, F., &amp; Carlé, A. (2019). Hypothyroidism in context: where we’ve been and where we’re going. </w:t>
      </w:r>
      <w:r w:rsidRPr="003350B6">
        <w:rPr>
          <w:rFonts w:ascii="Times New Roman" w:hAnsi="Times New Roman" w:cs="Times New Roman"/>
          <w:i/>
          <w:iCs/>
          <w:color w:val="222222"/>
          <w:sz w:val="24"/>
          <w:szCs w:val="24"/>
          <w:shd w:val="clear" w:color="auto" w:fill="FFFFFF"/>
        </w:rPr>
        <w:t>Advances in therapy</w:t>
      </w:r>
      <w:r w:rsidRPr="003350B6">
        <w:rPr>
          <w:rFonts w:ascii="Times New Roman" w:hAnsi="Times New Roman" w:cs="Times New Roman"/>
          <w:color w:val="222222"/>
          <w:sz w:val="24"/>
          <w:szCs w:val="24"/>
          <w:shd w:val="clear" w:color="auto" w:fill="FFFFFF"/>
        </w:rPr>
        <w:t>, </w:t>
      </w:r>
      <w:r w:rsidRPr="003350B6">
        <w:rPr>
          <w:rFonts w:ascii="Times New Roman" w:hAnsi="Times New Roman" w:cs="Times New Roman"/>
          <w:i/>
          <w:iCs/>
          <w:color w:val="222222"/>
          <w:sz w:val="24"/>
          <w:szCs w:val="24"/>
          <w:shd w:val="clear" w:color="auto" w:fill="FFFFFF"/>
        </w:rPr>
        <w:t>36</w:t>
      </w:r>
      <w:r w:rsidRPr="003350B6">
        <w:rPr>
          <w:rFonts w:ascii="Times New Roman" w:hAnsi="Times New Roman" w:cs="Times New Roman"/>
          <w:color w:val="222222"/>
          <w:sz w:val="24"/>
          <w:szCs w:val="24"/>
          <w:shd w:val="clear" w:color="auto" w:fill="FFFFFF"/>
        </w:rPr>
        <w:t>, 47-58.</w:t>
      </w:r>
    </w:p>
    <w:p w14:paraId="0DA99B33"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Cohen, O., Zornitzki, T., Yarkoni, T. R., Lahav, Y., Schindel, D., Halperin, D., &amp; Yehuda, M. (2019). Follow‐up of large thyroid nodules without surgery: Patient selection and long‐term outcomes. </w:t>
      </w:r>
      <w:r w:rsidRPr="003350B6">
        <w:rPr>
          <w:rFonts w:ascii="Times New Roman" w:eastAsia="SimSun" w:hAnsi="Times New Roman" w:cs="Times New Roman"/>
          <w:i/>
          <w:iCs/>
          <w:color w:val="222222"/>
          <w:sz w:val="24"/>
          <w:szCs w:val="24"/>
          <w:shd w:val="clear" w:color="auto" w:fill="FFFFFF"/>
        </w:rPr>
        <w:t>Head &amp; Neck</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41</w:t>
      </w:r>
      <w:r w:rsidRPr="003350B6">
        <w:rPr>
          <w:rFonts w:ascii="Times New Roman" w:eastAsia="SimSun" w:hAnsi="Times New Roman" w:cs="Times New Roman"/>
          <w:color w:val="222222"/>
          <w:sz w:val="24"/>
          <w:szCs w:val="24"/>
          <w:shd w:val="clear" w:color="auto" w:fill="FFFFFF"/>
        </w:rPr>
        <w:t>(6), 1696-1702.</w:t>
      </w:r>
    </w:p>
    <w:p w14:paraId="3EB3B730"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Dring, J. C., Forma, A., Chilimoniuk, Z., Dobosz, M., Teresiński, G., Buszewicz, G., ... &amp; Baj, J. (2021). Essentiality of trace elements in pregnancy, fertility, and gynecologic cancers—a state-of-the-art review. </w:t>
      </w:r>
      <w:r w:rsidRPr="003350B6">
        <w:rPr>
          <w:rFonts w:ascii="Times New Roman" w:eastAsia="SimSun" w:hAnsi="Times New Roman" w:cs="Times New Roman"/>
          <w:i/>
          <w:iCs/>
          <w:color w:val="222222"/>
          <w:sz w:val="24"/>
          <w:szCs w:val="24"/>
          <w:shd w:val="clear" w:color="auto" w:fill="FFFFFF"/>
        </w:rPr>
        <w:t>Nutrients</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14</w:t>
      </w:r>
      <w:r w:rsidRPr="003350B6">
        <w:rPr>
          <w:rFonts w:ascii="Times New Roman" w:eastAsia="SimSun" w:hAnsi="Times New Roman" w:cs="Times New Roman"/>
          <w:color w:val="222222"/>
          <w:sz w:val="24"/>
          <w:szCs w:val="24"/>
          <w:shd w:val="clear" w:color="auto" w:fill="FFFFFF"/>
        </w:rPr>
        <w:t>(1), 185.</w:t>
      </w:r>
    </w:p>
    <w:p w14:paraId="0F87871B" w14:textId="77777777" w:rsidR="003350B6" w:rsidRPr="003350B6" w:rsidRDefault="003350B6" w:rsidP="00C90ABB">
      <w:pPr>
        <w:spacing w:line="480" w:lineRule="auto"/>
        <w:ind w:left="720" w:hanging="720"/>
        <w:rPr>
          <w:rFonts w:ascii="Times New Roman" w:hAnsi="Times New Roman" w:cs="Times New Roman"/>
          <w:color w:val="222222"/>
          <w:sz w:val="24"/>
          <w:szCs w:val="24"/>
          <w:shd w:val="clear" w:color="auto" w:fill="FFFFFF"/>
        </w:rPr>
      </w:pPr>
      <w:r w:rsidRPr="003350B6">
        <w:rPr>
          <w:rFonts w:ascii="Times New Roman" w:hAnsi="Times New Roman" w:cs="Times New Roman"/>
          <w:color w:val="222222"/>
          <w:sz w:val="24"/>
          <w:szCs w:val="24"/>
          <w:shd w:val="clear" w:color="auto" w:fill="FFFFFF"/>
        </w:rPr>
        <w:lastRenderedPageBreak/>
        <w:t>Eslami‐Amirabadi, M., &amp; Sajjadi, S. A. (2021). The relation between thyroid dysregulation and impaired cognition/behaviour: an integrative review. </w:t>
      </w:r>
      <w:r w:rsidRPr="003350B6">
        <w:rPr>
          <w:rFonts w:ascii="Times New Roman" w:hAnsi="Times New Roman" w:cs="Times New Roman"/>
          <w:i/>
          <w:iCs/>
          <w:color w:val="222222"/>
          <w:sz w:val="24"/>
          <w:szCs w:val="24"/>
          <w:shd w:val="clear" w:color="auto" w:fill="FFFFFF"/>
        </w:rPr>
        <w:t>Journal of neuroendocrinology</w:t>
      </w:r>
      <w:r w:rsidRPr="003350B6">
        <w:rPr>
          <w:rFonts w:ascii="Times New Roman" w:hAnsi="Times New Roman" w:cs="Times New Roman"/>
          <w:color w:val="222222"/>
          <w:sz w:val="24"/>
          <w:szCs w:val="24"/>
          <w:shd w:val="clear" w:color="auto" w:fill="FFFFFF"/>
        </w:rPr>
        <w:t>, </w:t>
      </w:r>
      <w:r w:rsidRPr="003350B6">
        <w:rPr>
          <w:rFonts w:ascii="Times New Roman" w:hAnsi="Times New Roman" w:cs="Times New Roman"/>
          <w:i/>
          <w:iCs/>
          <w:color w:val="222222"/>
          <w:sz w:val="24"/>
          <w:szCs w:val="24"/>
          <w:shd w:val="clear" w:color="auto" w:fill="FFFFFF"/>
        </w:rPr>
        <w:t>33</w:t>
      </w:r>
      <w:r w:rsidRPr="003350B6">
        <w:rPr>
          <w:rFonts w:ascii="Times New Roman" w:hAnsi="Times New Roman" w:cs="Times New Roman"/>
          <w:color w:val="222222"/>
          <w:sz w:val="24"/>
          <w:szCs w:val="24"/>
          <w:shd w:val="clear" w:color="auto" w:fill="FFFFFF"/>
        </w:rPr>
        <w:t>(3), e12948.</w:t>
      </w:r>
    </w:p>
    <w:p w14:paraId="5D56C20A"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Fernandes, V. C., &amp; Pestana, D. (2022). Environmental Chemicals: Integrative Approach to Human Biomonitoring and Health Effects. </w:t>
      </w:r>
      <w:r w:rsidRPr="003350B6">
        <w:rPr>
          <w:rFonts w:ascii="Times New Roman" w:eastAsia="SimSun" w:hAnsi="Times New Roman" w:cs="Times New Roman"/>
          <w:i/>
          <w:iCs/>
          <w:color w:val="222222"/>
          <w:sz w:val="24"/>
          <w:szCs w:val="24"/>
          <w:shd w:val="clear" w:color="auto" w:fill="FFFFFF"/>
        </w:rPr>
        <w:t>Toxics</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10</w:t>
      </w:r>
      <w:r w:rsidRPr="003350B6">
        <w:rPr>
          <w:rFonts w:ascii="Times New Roman" w:eastAsia="SimSun" w:hAnsi="Times New Roman" w:cs="Times New Roman"/>
          <w:color w:val="222222"/>
          <w:sz w:val="24"/>
          <w:szCs w:val="24"/>
          <w:shd w:val="clear" w:color="auto" w:fill="FFFFFF"/>
        </w:rPr>
        <w:t>(6), 314.</w:t>
      </w:r>
    </w:p>
    <w:p w14:paraId="645EF26A"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Habib, M., Korman, M. B., Aliasi-Sinai, L., den Otter-Moore, S., Conn, L. G., Murray, A., ... &amp; Ellis, J. (2023). Understanding compassionate care from the patient perspective: Highlighting the experience of head and neck cancer care. </w:t>
      </w:r>
      <w:r w:rsidRPr="003350B6">
        <w:rPr>
          <w:rFonts w:ascii="Times New Roman" w:eastAsia="SimSun" w:hAnsi="Times New Roman" w:cs="Times New Roman"/>
          <w:i/>
          <w:iCs/>
          <w:color w:val="222222"/>
          <w:sz w:val="24"/>
          <w:szCs w:val="24"/>
          <w:shd w:val="clear" w:color="auto" w:fill="FFFFFF"/>
        </w:rPr>
        <w:t>Canadian Oncology Nursing Journal</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33</w:t>
      </w:r>
      <w:r w:rsidRPr="003350B6">
        <w:rPr>
          <w:rFonts w:ascii="Times New Roman" w:eastAsia="SimSun" w:hAnsi="Times New Roman" w:cs="Times New Roman"/>
          <w:color w:val="222222"/>
          <w:sz w:val="24"/>
          <w:szCs w:val="24"/>
          <w:shd w:val="clear" w:color="auto" w:fill="FFFFFF"/>
        </w:rPr>
        <w:t>(1), 74.</w:t>
      </w:r>
    </w:p>
    <w:p w14:paraId="2986C538"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Hawkins, J., Hires, C. Y., Dunne, E. W., &amp; Keenan, L. A. (2019). Aromatherapy reduces fatigue among women with hypothyroidism: a randomized placebo-controlled clinical trial. </w:t>
      </w:r>
      <w:r w:rsidRPr="003350B6">
        <w:rPr>
          <w:rFonts w:ascii="Times New Roman" w:eastAsia="SimSun" w:hAnsi="Times New Roman" w:cs="Times New Roman"/>
          <w:i/>
          <w:iCs/>
          <w:color w:val="222222"/>
          <w:sz w:val="24"/>
          <w:szCs w:val="24"/>
          <w:shd w:val="clear" w:color="auto" w:fill="FFFFFF"/>
        </w:rPr>
        <w:t>Journal of Complementary and Integrative Medicine</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17</w:t>
      </w:r>
      <w:r w:rsidRPr="003350B6">
        <w:rPr>
          <w:rFonts w:ascii="Times New Roman" w:eastAsia="SimSun" w:hAnsi="Times New Roman" w:cs="Times New Roman"/>
          <w:color w:val="222222"/>
          <w:sz w:val="24"/>
          <w:szCs w:val="24"/>
          <w:shd w:val="clear" w:color="auto" w:fill="FFFFFF"/>
        </w:rPr>
        <w:t>(1), 20180229.</w:t>
      </w:r>
    </w:p>
    <w:p w14:paraId="3248C0B9" w14:textId="77777777" w:rsidR="003350B6" w:rsidRPr="003350B6" w:rsidRDefault="003350B6" w:rsidP="00C90ABB">
      <w:pPr>
        <w:spacing w:line="480" w:lineRule="auto"/>
        <w:ind w:left="720" w:hanging="720"/>
        <w:rPr>
          <w:rFonts w:ascii="Times New Roman" w:hAnsi="Times New Roman" w:cs="Times New Roman"/>
          <w:color w:val="222222"/>
          <w:sz w:val="24"/>
          <w:szCs w:val="24"/>
          <w:shd w:val="clear" w:color="auto" w:fill="FFFFFF"/>
        </w:rPr>
      </w:pPr>
      <w:r w:rsidRPr="003350B6">
        <w:rPr>
          <w:rFonts w:ascii="Times New Roman" w:hAnsi="Times New Roman" w:cs="Times New Roman"/>
          <w:color w:val="222222"/>
          <w:sz w:val="24"/>
          <w:szCs w:val="24"/>
          <w:shd w:val="clear" w:color="auto" w:fill="FFFFFF"/>
        </w:rPr>
        <w:t>Hollywood, J. B., Hutchinson, D., Feehery-Alpuerto, N., Whitfield, M., Davis, K., &amp; Johnson, L. M. (2023). The Effects of the paleo diet on autoimmune thyroid disease: a mixed methods review. </w:t>
      </w:r>
      <w:r w:rsidRPr="003350B6">
        <w:rPr>
          <w:rFonts w:ascii="Times New Roman" w:hAnsi="Times New Roman" w:cs="Times New Roman"/>
          <w:i/>
          <w:iCs/>
          <w:color w:val="222222"/>
          <w:sz w:val="24"/>
          <w:szCs w:val="24"/>
          <w:shd w:val="clear" w:color="auto" w:fill="FFFFFF"/>
        </w:rPr>
        <w:t>Journal of the American Nutrition Association</w:t>
      </w:r>
      <w:r w:rsidRPr="003350B6">
        <w:rPr>
          <w:rFonts w:ascii="Times New Roman" w:hAnsi="Times New Roman" w:cs="Times New Roman"/>
          <w:color w:val="222222"/>
          <w:sz w:val="24"/>
          <w:szCs w:val="24"/>
          <w:shd w:val="clear" w:color="auto" w:fill="FFFFFF"/>
        </w:rPr>
        <w:t>, </w:t>
      </w:r>
      <w:r w:rsidRPr="003350B6">
        <w:rPr>
          <w:rFonts w:ascii="Times New Roman" w:hAnsi="Times New Roman" w:cs="Times New Roman"/>
          <w:i/>
          <w:iCs/>
          <w:color w:val="222222"/>
          <w:sz w:val="24"/>
          <w:szCs w:val="24"/>
          <w:shd w:val="clear" w:color="auto" w:fill="FFFFFF"/>
        </w:rPr>
        <w:t>42</w:t>
      </w:r>
      <w:r w:rsidRPr="003350B6">
        <w:rPr>
          <w:rFonts w:ascii="Times New Roman" w:hAnsi="Times New Roman" w:cs="Times New Roman"/>
          <w:color w:val="222222"/>
          <w:sz w:val="24"/>
          <w:szCs w:val="24"/>
          <w:shd w:val="clear" w:color="auto" w:fill="FFFFFF"/>
        </w:rPr>
        <w:t>(8), 727-736.</w:t>
      </w:r>
    </w:p>
    <w:p w14:paraId="2C1648B5" w14:textId="77777777" w:rsidR="003350B6" w:rsidRPr="003350B6" w:rsidRDefault="003350B6" w:rsidP="00C90ABB">
      <w:pPr>
        <w:spacing w:line="480" w:lineRule="auto"/>
        <w:ind w:left="720" w:hanging="720"/>
        <w:rPr>
          <w:rFonts w:ascii="Times New Roman" w:hAnsi="Times New Roman" w:cs="Times New Roman"/>
          <w:color w:val="222222"/>
          <w:sz w:val="24"/>
          <w:szCs w:val="24"/>
          <w:shd w:val="clear" w:color="auto" w:fill="FFFFFF"/>
        </w:rPr>
      </w:pPr>
      <w:r w:rsidRPr="003350B6">
        <w:rPr>
          <w:rFonts w:ascii="Times New Roman" w:hAnsi="Times New Roman" w:cs="Times New Roman"/>
          <w:color w:val="222222"/>
          <w:sz w:val="24"/>
          <w:szCs w:val="24"/>
          <w:shd w:val="clear" w:color="auto" w:fill="FFFFFF"/>
        </w:rPr>
        <w:t>Khakham, C. (2023). An Integrative and Complementary Approach to Radiation-Induced Thyroiditis. </w:t>
      </w:r>
      <w:r w:rsidRPr="003350B6">
        <w:rPr>
          <w:rFonts w:ascii="Times New Roman" w:hAnsi="Times New Roman" w:cs="Times New Roman"/>
          <w:i/>
          <w:iCs/>
          <w:color w:val="222222"/>
          <w:sz w:val="24"/>
          <w:szCs w:val="24"/>
          <w:shd w:val="clear" w:color="auto" w:fill="FFFFFF"/>
        </w:rPr>
        <w:t>Thyroid</w:t>
      </w:r>
      <w:r w:rsidRPr="003350B6">
        <w:rPr>
          <w:rFonts w:ascii="Times New Roman" w:hAnsi="Times New Roman" w:cs="Times New Roman"/>
          <w:color w:val="222222"/>
          <w:sz w:val="24"/>
          <w:szCs w:val="24"/>
          <w:shd w:val="clear" w:color="auto" w:fill="FFFFFF"/>
        </w:rPr>
        <w:t>.</w:t>
      </w:r>
    </w:p>
    <w:p w14:paraId="6DF016E0"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Kumari, Y., Bai, P., Waqar, F., Asif, A. T., Irshad, B., Raj, S., ... &amp; Asif, A. T. (2023). Advancements in the management of endocrine system disorders and arrhythmias: a comprehensive narrative review. </w:t>
      </w:r>
      <w:r w:rsidRPr="003350B6">
        <w:rPr>
          <w:rFonts w:ascii="Times New Roman" w:eastAsia="SimSun" w:hAnsi="Times New Roman" w:cs="Times New Roman"/>
          <w:i/>
          <w:iCs/>
          <w:color w:val="222222"/>
          <w:sz w:val="24"/>
          <w:szCs w:val="24"/>
          <w:shd w:val="clear" w:color="auto" w:fill="FFFFFF"/>
        </w:rPr>
        <w:t>Cureus</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15</w:t>
      </w:r>
      <w:r w:rsidRPr="003350B6">
        <w:rPr>
          <w:rFonts w:ascii="Times New Roman" w:eastAsia="SimSun" w:hAnsi="Times New Roman" w:cs="Times New Roman"/>
          <w:color w:val="222222"/>
          <w:sz w:val="24"/>
          <w:szCs w:val="24"/>
          <w:shd w:val="clear" w:color="auto" w:fill="FFFFFF"/>
        </w:rPr>
        <w:t>(10).</w:t>
      </w:r>
    </w:p>
    <w:p w14:paraId="2EAA8863"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lastRenderedPageBreak/>
        <w:t>Lv, L., Cao, L., Hu, G., Shen, Q., &amp; Wu, J. (2020). Methylation-driven genes identified as novel prognostic indicators for thyroid carcinoma. </w:t>
      </w:r>
      <w:r w:rsidRPr="003350B6">
        <w:rPr>
          <w:rFonts w:ascii="Times New Roman" w:eastAsia="SimSun" w:hAnsi="Times New Roman" w:cs="Times New Roman"/>
          <w:i/>
          <w:iCs/>
          <w:color w:val="222222"/>
          <w:sz w:val="24"/>
          <w:szCs w:val="24"/>
          <w:shd w:val="clear" w:color="auto" w:fill="FFFFFF"/>
        </w:rPr>
        <w:t>Frontiers in genetics</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11</w:t>
      </w:r>
      <w:r w:rsidRPr="003350B6">
        <w:rPr>
          <w:rFonts w:ascii="Times New Roman" w:eastAsia="SimSun" w:hAnsi="Times New Roman" w:cs="Times New Roman"/>
          <w:color w:val="222222"/>
          <w:sz w:val="24"/>
          <w:szCs w:val="24"/>
          <w:shd w:val="clear" w:color="auto" w:fill="FFFFFF"/>
        </w:rPr>
        <w:t>, 294.</w:t>
      </w:r>
    </w:p>
    <w:p w14:paraId="5F3EFEED"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hAnsi="Times New Roman" w:cs="Times New Roman"/>
          <w:color w:val="222222"/>
          <w:sz w:val="24"/>
          <w:szCs w:val="24"/>
          <w:shd w:val="clear" w:color="auto" w:fill="FFFFFF"/>
        </w:rPr>
        <w:t>Maxwell, C., &amp; Volpe, S. L. (2007). Effect of zinc supplementation on thyroid hormone function: A case study of two college females. </w:t>
      </w:r>
      <w:r w:rsidRPr="003350B6">
        <w:rPr>
          <w:rFonts w:ascii="Times New Roman" w:hAnsi="Times New Roman" w:cs="Times New Roman"/>
          <w:i/>
          <w:iCs/>
          <w:color w:val="222222"/>
          <w:sz w:val="24"/>
          <w:szCs w:val="24"/>
          <w:shd w:val="clear" w:color="auto" w:fill="FFFFFF"/>
        </w:rPr>
        <w:t>Annals of Nutrition and Metabolism</w:t>
      </w:r>
      <w:r w:rsidRPr="003350B6">
        <w:rPr>
          <w:rFonts w:ascii="Times New Roman" w:hAnsi="Times New Roman" w:cs="Times New Roman"/>
          <w:color w:val="222222"/>
          <w:sz w:val="24"/>
          <w:szCs w:val="24"/>
          <w:shd w:val="clear" w:color="auto" w:fill="FFFFFF"/>
        </w:rPr>
        <w:t>, </w:t>
      </w:r>
      <w:r w:rsidRPr="003350B6">
        <w:rPr>
          <w:rFonts w:ascii="Times New Roman" w:hAnsi="Times New Roman" w:cs="Times New Roman"/>
          <w:i/>
          <w:iCs/>
          <w:color w:val="222222"/>
          <w:sz w:val="24"/>
          <w:szCs w:val="24"/>
          <w:shd w:val="clear" w:color="auto" w:fill="FFFFFF"/>
        </w:rPr>
        <w:t>51</w:t>
      </w:r>
      <w:r w:rsidRPr="003350B6">
        <w:rPr>
          <w:rFonts w:ascii="Times New Roman" w:hAnsi="Times New Roman" w:cs="Times New Roman"/>
          <w:color w:val="222222"/>
          <w:sz w:val="24"/>
          <w:szCs w:val="24"/>
          <w:shd w:val="clear" w:color="auto" w:fill="FFFFFF"/>
        </w:rPr>
        <w:t>(2), 188-194.</w:t>
      </w:r>
    </w:p>
    <w:p w14:paraId="0EC6B673"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Norrgård, C. (2019). Alternative and Complementary Support for People with Hypothyroidism.</w:t>
      </w:r>
    </w:p>
    <w:p w14:paraId="7851FFEA" w14:textId="77777777" w:rsidR="003350B6" w:rsidRPr="003350B6" w:rsidRDefault="003350B6" w:rsidP="00C90ABB">
      <w:pPr>
        <w:spacing w:line="480" w:lineRule="auto"/>
        <w:ind w:left="720" w:hanging="720"/>
        <w:rPr>
          <w:rFonts w:ascii="Times New Roman" w:hAnsi="Times New Roman" w:cs="Times New Roman"/>
          <w:color w:val="222222"/>
          <w:sz w:val="24"/>
          <w:szCs w:val="24"/>
          <w:shd w:val="clear" w:color="auto" w:fill="FFFFFF"/>
        </w:rPr>
      </w:pPr>
      <w:r w:rsidRPr="003350B6">
        <w:rPr>
          <w:rFonts w:ascii="Times New Roman" w:hAnsi="Times New Roman" w:cs="Times New Roman"/>
          <w:color w:val="222222"/>
          <w:sz w:val="24"/>
          <w:szCs w:val="24"/>
          <w:shd w:val="clear" w:color="auto" w:fill="FFFFFF"/>
        </w:rPr>
        <w:t>Nowak, H., Szwacka, D. M., Pater, M., Mrugalski, W. K., Milczarek, M. G., Staniszewska, M., ... &amp; Barciszewska, A. M. (2022). Holistic approach to the diagnosis and treatment of patients with tumor metastases to the spine. </w:t>
      </w:r>
      <w:r w:rsidRPr="003350B6">
        <w:rPr>
          <w:rFonts w:ascii="Times New Roman" w:hAnsi="Times New Roman" w:cs="Times New Roman"/>
          <w:i/>
          <w:iCs/>
          <w:color w:val="222222"/>
          <w:sz w:val="24"/>
          <w:szCs w:val="24"/>
          <w:shd w:val="clear" w:color="auto" w:fill="FFFFFF"/>
        </w:rPr>
        <w:t>Cancers</w:t>
      </w:r>
      <w:r w:rsidRPr="003350B6">
        <w:rPr>
          <w:rFonts w:ascii="Times New Roman" w:hAnsi="Times New Roman" w:cs="Times New Roman"/>
          <w:color w:val="222222"/>
          <w:sz w:val="24"/>
          <w:szCs w:val="24"/>
          <w:shd w:val="clear" w:color="auto" w:fill="FFFFFF"/>
        </w:rPr>
        <w:t>, </w:t>
      </w:r>
      <w:r w:rsidRPr="003350B6">
        <w:rPr>
          <w:rFonts w:ascii="Times New Roman" w:hAnsi="Times New Roman" w:cs="Times New Roman"/>
          <w:i/>
          <w:iCs/>
          <w:color w:val="222222"/>
          <w:sz w:val="24"/>
          <w:szCs w:val="24"/>
          <w:shd w:val="clear" w:color="auto" w:fill="FFFFFF"/>
        </w:rPr>
        <w:t>14</w:t>
      </w:r>
      <w:r w:rsidRPr="003350B6">
        <w:rPr>
          <w:rFonts w:ascii="Times New Roman" w:hAnsi="Times New Roman" w:cs="Times New Roman"/>
          <w:color w:val="222222"/>
          <w:sz w:val="24"/>
          <w:szCs w:val="24"/>
          <w:shd w:val="clear" w:color="auto" w:fill="FFFFFF"/>
        </w:rPr>
        <w:t>(14), 3480.</w:t>
      </w:r>
    </w:p>
    <w:p w14:paraId="7CD39F4D"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Paley, E. L. (2019). Discovery of gut bacteria specific to Alzheimer’s associated diseases is a clue to understanding disease etiology: meta-analysis of population-based data on human gut metagenomics and metabolomics. </w:t>
      </w:r>
      <w:r w:rsidRPr="003350B6">
        <w:rPr>
          <w:rFonts w:ascii="Times New Roman" w:eastAsia="SimSun" w:hAnsi="Times New Roman" w:cs="Times New Roman"/>
          <w:i/>
          <w:iCs/>
          <w:color w:val="222222"/>
          <w:sz w:val="24"/>
          <w:szCs w:val="24"/>
          <w:shd w:val="clear" w:color="auto" w:fill="FFFFFF"/>
        </w:rPr>
        <w:t>Journal of Alzheimer's Disease</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72</w:t>
      </w:r>
      <w:r w:rsidRPr="003350B6">
        <w:rPr>
          <w:rFonts w:ascii="Times New Roman" w:eastAsia="SimSun" w:hAnsi="Times New Roman" w:cs="Times New Roman"/>
          <w:color w:val="222222"/>
          <w:sz w:val="24"/>
          <w:szCs w:val="24"/>
          <w:shd w:val="clear" w:color="auto" w:fill="FFFFFF"/>
        </w:rPr>
        <w:t>(1), 319-355.</w:t>
      </w:r>
    </w:p>
    <w:p w14:paraId="5D93515F"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Qiu, K., Li, K., Zeng, T., Liao, Y., Min, J., Zhang, N., ... &amp; Chen, L. L. (2021). Integrative Analyses of Genes Associated with Hashimoto’s Thyroiditis. </w:t>
      </w:r>
      <w:r w:rsidRPr="003350B6">
        <w:rPr>
          <w:rFonts w:ascii="Times New Roman" w:eastAsia="SimSun" w:hAnsi="Times New Roman" w:cs="Times New Roman"/>
          <w:i/>
          <w:iCs/>
          <w:color w:val="222222"/>
          <w:sz w:val="24"/>
          <w:szCs w:val="24"/>
          <w:shd w:val="clear" w:color="auto" w:fill="FFFFFF"/>
        </w:rPr>
        <w:t>Journal of Immunology Research</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2021</w:t>
      </w:r>
      <w:r w:rsidRPr="003350B6">
        <w:rPr>
          <w:rFonts w:ascii="Times New Roman" w:eastAsia="SimSun" w:hAnsi="Times New Roman" w:cs="Times New Roman"/>
          <w:color w:val="222222"/>
          <w:sz w:val="24"/>
          <w:szCs w:val="24"/>
          <w:shd w:val="clear" w:color="auto" w:fill="FFFFFF"/>
        </w:rPr>
        <w:t>, 1-9.</w:t>
      </w:r>
    </w:p>
    <w:p w14:paraId="77A581D9"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Revathi, R., Janani, N., &amp; Nanduri, V. S. (2020). Successful healing treatment of Hypothyroidism using Integrated Yoga Prana Vidya (YPV) healing approach as complementary medicine: Case reports. </w:t>
      </w:r>
      <w:r w:rsidRPr="003350B6">
        <w:rPr>
          <w:rFonts w:ascii="Times New Roman" w:eastAsia="SimSun" w:hAnsi="Times New Roman" w:cs="Times New Roman"/>
          <w:i/>
          <w:iCs/>
          <w:color w:val="222222"/>
          <w:sz w:val="24"/>
          <w:szCs w:val="24"/>
          <w:shd w:val="clear" w:color="auto" w:fill="FFFFFF"/>
        </w:rPr>
        <w:t>J Prev Med Holistic Health</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6</w:t>
      </w:r>
      <w:r w:rsidRPr="003350B6">
        <w:rPr>
          <w:rFonts w:ascii="Times New Roman" w:eastAsia="SimSun" w:hAnsi="Times New Roman" w:cs="Times New Roman"/>
          <w:color w:val="222222"/>
          <w:sz w:val="24"/>
          <w:szCs w:val="24"/>
          <w:shd w:val="clear" w:color="auto" w:fill="FFFFFF"/>
        </w:rPr>
        <w:t>(1), 1-7.</w:t>
      </w:r>
    </w:p>
    <w:p w14:paraId="237367F5" w14:textId="055F2A99"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hAnsi="Times New Roman" w:cs="Times New Roman"/>
          <w:color w:val="222222"/>
          <w:sz w:val="24"/>
          <w:szCs w:val="24"/>
          <w:shd w:val="clear" w:color="auto" w:fill="FFFFFF"/>
        </w:rPr>
        <w:t xml:space="preserve">Rezaei, M., Javadmoosavi, S. Y., Mansouri, B., Azadi, N. A., Mehrpour, O., &amp; Nakhaee, S. (2019). Thyroid dysfunction: how concentration of toxic and essential elements </w:t>
      </w:r>
      <w:r w:rsidRPr="003350B6">
        <w:rPr>
          <w:rFonts w:ascii="Times New Roman" w:hAnsi="Times New Roman" w:cs="Times New Roman"/>
          <w:color w:val="222222"/>
          <w:sz w:val="24"/>
          <w:szCs w:val="24"/>
          <w:shd w:val="clear" w:color="auto" w:fill="FFFFFF"/>
        </w:rPr>
        <w:lastRenderedPageBreak/>
        <w:t>contribute to risk of hypothyroidism, hyperthyroidism, and thyroid cancer. </w:t>
      </w:r>
      <w:r w:rsidRPr="003350B6">
        <w:rPr>
          <w:rFonts w:ascii="Times New Roman" w:hAnsi="Times New Roman" w:cs="Times New Roman"/>
          <w:i/>
          <w:iCs/>
          <w:color w:val="222222"/>
          <w:sz w:val="24"/>
          <w:szCs w:val="24"/>
          <w:shd w:val="clear" w:color="auto" w:fill="FFFFFF"/>
        </w:rPr>
        <w:t>Environmental Science and Pollution Research</w:t>
      </w:r>
      <w:r w:rsidRPr="003350B6">
        <w:rPr>
          <w:rFonts w:ascii="Times New Roman" w:hAnsi="Times New Roman" w:cs="Times New Roman"/>
          <w:color w:val="222222"/>
          <w:sz w:val="24"/>
          <w:szCs w:val="24"/>
          <w:shd w:val="clear" w:color="auto" w:fill="FFFFFF"/>
        </w:rPr>
        <w:t>, </w:t>
      </w:r>
      <w:r w:rsidRPr="003350B6">
        <w:rPr>
          <w:rFonts w:ascii="Times New Roman" w:hAnsi="Times New Roman" w:cs="Times New Roman"/>
          <w:i/>
          <w:iCs/>
          <w:color w:val="222222"/>
          <w:sz w:val="24"/>
          <w:szCs w:val="24"/>
          <w:shd w:val="clear" w:color="auto" w:fill="FFFFFF"/>
        </w:rPr>
        <w:t>26</w:t>
      </w:r>
      <w:r w:rsidRPr="003350B6">
        <w:rPr>
          <w:rFonts w:ascii="Times New Roman" w:hAnsi="Times New Roman" w:cs="Times New Roman"/>
          <w:color w:val="222222"/>
          <w:sz w:val="24"/>
          <w:szCs w:val="24"/>
          <w:shd w:val="clear" w:color="auto" w:fill="FFFFFF"/>
        </w:rPr>
        <w:t xml:space="preserve">, 35787-35796. </w:t>
      </w:r>
    </w:p>
    <w:p w14:paraId="1D67DABA"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Ruscio, M., Guard, G., &amp; Mather, J. (2022). Symptoms Originally Attributed to Thyroid Dysfunction Were Instead Caused by Suboptimal Gastrointestinal Health: A Case Series and Literature Review. </w:t>
      </w:r>
      <w:r w:rsidRPr="003350B6">
        <w:rPr>
          <w:rFonts w:ascii="Times New Roman" w:eastAsia="SimSun" w:hAnsi="Times New Roman" w:cs="Times New Roman"/>
          <w:i/>
          <w:iCs/>
          <w:color w:val="222222"/>
          <w:sz w:val="24"/>
          <w:szCs w:val="24"/>
          <w:shd w:val="clear" w:color="auto" w:fill="FFFFFF"/>
        </w:rPr>
        <w:t>Integrative Medicine: A Clinician's Journal</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21</w:t>
      </w:r>
      <w:r w:rsidRPr="003350B6">
        <w:rPr>
          <w:rFonts w:ascii="Times New Roman" w:eastAsia="SimSun" w:hAnsi="Times New Roman" w:cs="Times New Roman"/>
          <w:color w:val="222222"/>
          <w:sz w:val="24"/>
          <w:szCs w:val="24"/>
          <w:shd w:val="clear" w:color="auto" w:fill="FFFFFF"/>
        </w:rPr>
        <w:t>(3), 22.</w:t>
      </w:r>
    </w:p>
    <w:p w14:paraId="343ED84E" w14:textId="77777777" w:rsidR="003350B6" w:rsidRPr="003350B6" w:rsidRDefault="003350B6" w:rsidP="00C90ABB">
      <w:pPr>
        <w:spacing w:line="480" w:lineRule="auto"/>
        <w:ind w:left="720" w:hanging="720"/>
        <w:rPr>
          <w:rFonts w:ascii="Times New Roman" w:hAnsi="Times New Roman" w:cs="Times New Roman"/>
          <w:color w:val="222222"/>
          <w:sz w:val="24"/>
          <w:szCs w:val="24"/>
          <w:shd w:val="clear" w:color="auto" w:fill="FFFFFF"/>
        </w:rPr>
      </w:pPr>
      <w:r w:rsidRPr="003350B6">
        <w:rPr>
          <w:rFonts w:ascii="Times New Roman" w:hAnsi="Times New Roman" w:cs="Times New Roman"/>
          <w:color w:val="222222"/>
          <w:sz w:val="24"/>
          <w:szCs w:val="24"/>
          <w:shd w:val="clear" w:color="auto" w:fill="FFFFFF"/>
        </w:rPr>
        <w:t>Sushma, N. S., Shyamasundaran, K., Nath, E. N. P., &amp; Puthiyedath, R. (2022). Integrative approach combining Ayurveda, counselling, Yoga and meditation with conventional management of Ankylosing Spondylitis–A case report. </w:t>
      </w:r>
      <w:r w:rsidRPr="003350B6">
        <w:rPr>
          <w:rFonts w:ascii="Times New Roman" w:hAnsi="Times New Roman" w:cs="Times New Roman"/>
          <w:i/>
          <w:iCs/>
          <w:color w:val="222222"/>
          <w:sz w:val="24"/>
          <w:szCs w:val="24"/>
          <w:shd w:val="clear" w:color="auto" w:fill="FFFFFF"/>
        </w:rPr>
        <w:t>Journal of Ayurveda and Integrative Medicine</w:t>
      </w:r>
      <w:r w:rsidRPr="003350B6">
        <w:rPr>
          <w:rFonts w:ascii="Times New Roman" w:hAnsi="Times New Roman" w:cs="Times New Roman"/>
          <w:color w:val="222222"/>
          <w:sz w:val="24"/>
          <w:szCs w:val="24"/>
          <w:shd w:val="clear" w:color="auto" w:fill="FFFFFF"/>
        </w:rPr>
        <w:t>, </w:t>
      </w:r>
      <w:r w:rsidRPr="003350B6">
        <w:rPr>
          <w:rFonts w:ascii="Times New Roman" w:hAnsi="Times New Roman" w:cs="Times New Roman"/>
          <w:i/>
          <w:iCs/>
          <w:color w:val="222222"/>
          <w:sz w:val="24"/>
          <w:szCs w:val="24"/>
          <w:shd w:val="clear" w:color="auto" w:fill="FFFFFF"/>
        </w:rPr>
        <w:t>13</w:t>
      </w:r>
      <w:r w:rsidRPr="003350B6">
        <w:rPr>
          <w:rFonts w:ascii="Times New Roman" w:hAnsi="Times New Roman" w:cs="Times New Roman"/>
          <w:color w:val="222222"/>
          <w:sz w:val="24"/>
          <w:szCs w:val="24"/>
          <w:shd w:val="clear" w:color="auto" w:fill="FFFFFF"/>
        </w:rPr>
        <w:t>(1), 100497.</w:t>
      </w:r>
    </w:p>
    <w:p w14:paraId="69FCEDCB" w14:textId="77777777" w:rsidR="003350B6" w:rsidRPr="003350B6" w:rsidRDefault="003350B6" w:rsidP="00C90ABB">
      <w:pPr>
        <w:spacing w:line="480" w:lineRule="auto"/>
        <w:ind w:left="720" w:hanging="720"/>
        <w:rPr>
          <w:rFonts w:ascii="Times New Roman" w:hAnsi="Times New Roman" w:cs="Times New Roman"/>
          <w:color w:val="222222"/>
          <w:sz w:val="24"/>
          <w:szCs w:val="24"/>
          <w:shd w:val="clear" w:color="auto" w:fill="FFFFFF"/>
        </w:rPr>
      </w:pPr>
      <w:r w:rsidRPr="003350B6">
        <w:rPr>
          <w:rFonts w:ascii="Times New Roman" w:hAnsi="Times New Roman" w:cs="Times New Roman"/>
          <w:color w:val="222222"/>
          <w:sz w:val="24"/>
          <w:szCs w:val="24"/>
          <w:shd w:val="clear" w:color="auto" w:fill="FFFFFF"/>
        </w:rPr>
        <w:t>Thompson, E., &amp; Hultquist, A. (2023). Dietary Analysis for Hashimoto’s Thyroiditis: An Integrative Review.</w:t>
      </w:r>
    </w:p>
    <w:p w14:paraId="273B6D33"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Vassalle, C., Parlanti, A., Pingitore, A., Berti, S., Iervasi, G., &amp; Sabatino, L. (2021). Vitamin D, thyroid hormones and cardiovascular risk: Exploring the components of this novel disease triangle. </w:t>
      </w:r>
      <w:r w:rsidRPr="003350B6">
        <w:rPr>
          <w:rFonts w:ascii="Times New Roman" w:eastAsia="SimSun" w:hAnsi="Times New Roman" w:cs="Times New Roman"/>
          <w:i/>
          <w:iCs/>
          <w:color w:val="222222"/>
          <w:sz w:val="24"/>
          <w:szCs w:val="24"/>
          <w:shd w:val="clear" w:color="auto" w:fill="FFFFFF"/>
        </w:rPr>
        <w:t>Frontiers in Physiology</w:t>
      </w:r>
      <w:r w:rsidRPr="003350B6">
        <w:rPr>
          <w:rFonts w:ascii="Times New Roman" w:eastAsia="SimSun" w:hAnsi="Times New Roman" w:cs="Times New Roman"/>
          <w:color w:val="222222"/>
          <w:sz w:val="24"/>
          <w:szCs w:val="24"/>
          <w:shd w:val="clear" w:color="auto" w:fill="FFFFFF"/>
        </w:rPr>
        <w:t>, </w:t>
      </w:r>
      <w:r w:rsidRPr="003350B6">
        <w:rPr>
          <w:rFonts w:ascii="Times New Roman" w:eastAsia="SimSun" w:hAnsi="Times New Roman" w:cs="Times New Roman"/>
          <w:i/>
          <w:iCs/>
          <w:color w:val="222222"/>
          <w:sz w:val="24"/>
          <w:szCs w:val="24"/>
          <w:shd w:val="clear" w:color="auto" w:fill="FFFFFF"/>
        </w:rPr>
        <w:t>12</w:t>
      </w:r>
      <w:r w:rsidRPr="003350B6">
        <w:rPr>
          <w:rFonts w:ascii="Times New Roman" w:eastAsia="SimSun" w:hAnsi="Times New Roman" w:cs="Times New Roman"/>
          <w:color w:val="222222"/>
          <w:sz w:val="24"/>
          <w:szCs w:val="24"/>
          <w:shd w:val="clear" w:color="auto" w:fill="FFFFFF"/>
        </w:rPr>
        <w:t>, 722912.</w:t>
      </w:r>
    </w:p>
    <w:p w14:paraId="2DD8F8F2"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Walker, J. (2020). </w:t>
      </w:r>
      <w:r w:rsidRPr="003350B6">
        <w:rPr>
          <w:rFonts w:ascii="Times New Roman" w:eastAsia="SimSun" w:hAnsi="Times New Roman" w:cs="Times New Roman"/>
          <w:i/>
          <w:iCs/>
          <w:color w:val="222222"/>
          <w:sz w:val="24"/>
          <w:szCs w:val="24"/>
          <w:shd w:val="clear" w:color="auto" w:fill="FFFFFF"/>
        </w:rPr>
        <w:t>Individuals’ experiences with seeking, receiving and using health information required to assist with the self-care of thyroid disorders</w:t>
      </w:r>
      <w:r w:rsidRPr="003350B6">
        <w:rPr>
          <w:rFonts w:ascii="Times New Roman" w:eastAsia="SimSun" w:hAnsi="Times New Roman" w:cs="Times New Roman"/>
          <w:color w:val="222222"/>
          <w:sz w:val="24"/>
          <w:szCs w:val="24"/>
          <w:shd w:val="clear" w:color="auto" w:fill="FFFFFF"/>
        </w:rPr>
        <w:t> (Doctoral dissertation, Murdoch University).</w:t>
      </w:r>
    </w:p>
    <w:p w14:paraId="77D33753" w14:textId="77777777" w:rsidR="003350B6" w:rsidRPr="003350B6" w:rsidRDefault="003350B6" w:rsidP="00C90ABB">
      <w:pPr>
        <w:spacing w:line="480" w:lineRule="auto"/>
        <w:ind w:left="720" w:hanging="720"/>
        <w:rPr>
          <w:rFonts w:ascii="Times New Roman" w:eastAsia="SimSun" w:hAnsi="Times New Roman" w:cs="Times New Roman"/>
          <w:color w:val="222222"/>
          <w:sz w:val="24"/>
          <w:szCs w:val="24"/>
          <w:shd w:val="clear" w:color="auto" w:fill="FFFFFF"/>
        </w:rPr>
      </w:pPr>
      <w:r w:rsidRPr="003350B6">
        <w:rPr>
          <w:rFonts w:ascii="Times New Roman" w:eastAsia="SimSun" w:hAnsi="Times New Roman" w:cs="Times New Roman"/>
          <w:color w:val="222222"/>
          <w:sz w:val="24"/>
          <w:szCs w:val="24"/>
          <w:shd w:val="clear" w:color="auto" w:fill="FFFFFF"/>
        </w:rPr>
        <w:t>Whitfield, M., Hollywood, J., &amp; Keister, A. (2021). Nutritional Management of Hashimoto’s Thyroiditis: A Case Report. </w:t>
      </w:r>
      <w:r w:rsidRPr="003350B6">
        <w:rPr>
          <w:rFonts w:ascii="Times New Roman" w:eastAsia="SimSun" w:hAnsi="Times New Roman" w:cs="Times New Roman"/>
          <w:i/>
          <w:iCs/>
          <w:color w:val="222222"/>
          <w:sz w:val="24"/>
          <w:szCs w:val="24"/>
          <w:shd w:val="clear" w:color="auto" w:fill="FFFFFF"/>
        </w:rPr>
        <w:t>Available at SSRN 3990138</w:t>
      </w:r>
      <w:r w:rsidRPr="003350B6">
        <w:rPr>
          <w:rFonts w:ascii="Times New Roman" w:eastAsia="SimSun" w:hAnsi="Times New Roman" w:cs="Times New Roman"/>
          <w:color w:val="222222"/>
          <w:sz w:val="24"/>
          <w:szCs w:val="24"/>
          <w:shd w:val="clear" w:color="auto" w:fill="FFFFFF"/>
        </w:rPr>
        <w:t>.</w:t>
      </w:r>
    </w:p>
    <w:p w14:paraId="7CFE5C11" w14:textId="77777777" w:rsidR="003350B6" w:rsidRPr="003350B6" w:rsidRDefault="003350B6" w:rsidP="00C90ABB">
      <w:pPr>
        <w:spacing w:line="480" w:lineRule="auto"/>
        <w:ind w:left="720" w:hanging="720"/>
        <w:rPr>
          <w:rFonts w:ascii="Times New Roman" w:hAnsi="Times New Roman" w:cs="Times New Roman"/>
          <w:color w:val="222222"/>
          <w:sz w:val="24"/>
          <w:szCs w:val="24"/>
          <w:shd w:val="clear" w:color="auto" w:fill="FFFFFF"/>
        </w:rPr>
      </w:pPr>
      <w:r w:rsidRPr="003350B6">
        <w:rPr>
          <w:rFonts w:ascii="Times New Roman" w:hAnsi="Times New Roman" w:cs="Times New Roman"/>
          <w:color w:val="222222"/>
          <w:sz w:val="24"/>
          <w:szCs w:val="24"/>
          <w:shd w:val="clear" w:color="auto" w:fill="FFFFFF"/>
        </w:rPr>
        <w:t>Yoshimura, H. (2023). Integrative and Complementary Approach to Riedel Thyroiditis: Testing, Nutrition, and Supplements. </w:t>
      </w:r>
      <w:r w:rsidRPr="003350B6">
        <w:rPr>
          <w:rFonts w:ascii="Times New Roman" w:hAnsi="Times New Roman" w:cs="Times New Roman"/>
          <w:i/>
          <w:iCs/>
          <w:color w:val="222222"/>
          <w:sz w:val="24"/>
          <w:szCs w:val="24"/>
          <w:shd w:val="clear" w:color="auto" w:fill="FFFFFF"/>
        </w:rPr>
        <w:t>Thyroid</w:t>
      </w:r>
      <w:r w:rsidRPr="003350B6">
        <w:rPr>
          <w:rFonts w:ascii="Times New Roman" w:hAnsi="Times New Roman" w:cs="Times New Roman"/>
          <w:color w:val="222222"/>
          <w:sz w:val="24"/>
          <w:szCs w:val="24"/>
          <w:shd w:val="clear" w:color="auto" w:fill="FFFFFF"/>
        </w:rPr>
        <w:t>.</w:t>
      </w:r>
    </w:p>
    <w:sectPr w:rsidR="003350B6" w:rsidRPr="003350B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B851A" w14:textId="77777777" w:rsidR="005D3B0D" w:rsidRDefault="005D3B0D">
      <w:pPr>
        <w:spacing w:line="240" w:lineRule="auto"/>
      </w:pPr>
      <w:r>
        <w:separator/>
      </w:r>
    </w:p>
  </w:endnote>
  <w:endnote w:type="continuationSeparator" w:id="0">
    <w:p w14:paraId="0D281F04" w14:textId="77777777" w:rsidR="005D3B0D" w:rsidRDefault="005D3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56370" w14:textId="77777777" w:rsidR="005D3B0D" w:rsidRDefault="005D3B0D">
      <w:pPr>
        <w:spacing w:after="0"/>
      </w:pPr>
      <w:r>
        <w:separator/>
      </w:r>
    </w:p>
  </w:footnote>
  <w:footnote w:type="continuationSeparator" w:id="0">
    <w:p w14:paraId="25990518" w14:textId="77777777" w:rsidR="005D3B0D" w:rsidRDefault="005D3B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471720"/>
    </w:sdtPr>
    <w:sdtContent>
      <w:p w14:paraId="6B3A792E" w14:textId="77777777" w:rsidR="000B4149" w:rsidRDefault="00250222">
        <w:pPr>
          <w:pStyle w:val="Header"/>
          <w:jc w:val="right"/>
        </w:pPr>
        <w:r>
          <w:t>MEDICINE</w:t>
        </w:r>
        <w:r w:rsidR="007D6C4D">
          <w:t xml:space="preserve"> &amp; HEALTH </w:t>
        </w:r>
        <w:r>
          <w:t xml:space="preserve"> </w:t>
        </w:r>
        <w:r w:rsidR="000D5025">
          <w:fldChar w:fldCharType="begin"/>
        </w:r>
        <w:r w:rsidR="000D5025">
          <w:instrText xml:space="preserve"> PAGE   \* MERGEFORMAT </w:instrText>
        </w:r>
        <w:r w:rsidR="000D5025">
          <w:fldChar w:fldCharType="separate"/>
        </w:r>
        <w:r w:rsidR="000D5025">
          <w:t>11</w:t>
        </w:r>
        <w:r w:rsidR="000D5025">
          <w:fldChar w:fldCharType="end"/>
        </w:r>
      </w:p>
    </w:sdtContent>
  </w:sdt>
  <w:p w14:paraId="3D47C156" w14:textId="77777777" w:rsidR="000B4149" w:rsidRDefault="000B4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0MjMwNjAD0kaWRko6SsGpxcWZ+XkgBaa1ANUMHLwsAAAA"/>
  </w:docVars>
  <w:rsids>
    <w:rsidRoot w:val="00D10093"/>
    <w:rsid w:val="0000541F"/>
    <w:rsid w:val="00032B12"/>
    <w:rsid w:val="00056829"/>
    <w:rsid w:val="000847F5"/>
    <w:rsid w:val="00090D05"/>
    <w:rsid w:val="0009190F"/>
    <w:rsid w:val="000929D9"/>
    <w:rsid w:val="000B1AFA"/>
    <w:rsid w:val="000B225A"/>
    <w:rsid w:val="000B4149"/>
    <w:rsid w:val="000D2214"/>
    <w:rsid w:val="000D5025"/>
    <w:rsid w:val="000E1C1B"/>
    <w:rsid w:val="000E247C"/>
    <w:rsid w:val="000E2566"/>
    <w:rsid w:val="000F1AB2"/>
    <w:rsid w:val="00113476"/>
    <w:rsid w:val="0012351C"/>
    <w:rsid w:val="0014074F"/>
    <w:rsid w:val="00152F35"/>
    <w:rsid w:val="001769D0"/>
    <w:rsid w:val="00181AFC"/>
    <w:rsid w:val="00193D19"/>
    <w:rsid w:val="001C1B3F"/>
    <w:rsid w:val="001E2D75"/>
    <w:rsid w:val="001F4A3A"/>
    <w:rsid w:val="001F7FB3"/>
    <w:rsid w:val="00201AC8"/>
    <w:rsid w:val="002154B8"/>
    <w:rsid w:val="002338A4"/>
    <w:rsid w:val="00250222"/>
    <w:rsid w:val="00252AAD"/>
    <w:rsid w:val="002B4144"/>
    <w:rsid w:val="002B72D9"/>
    <w:rsid w:val="002B779F"/>
    <w:rsid w:val="002C59C4"/>
    <w:rsid w:val="002E587E"/>
    <w:rsid w:val="002F0015"/>
    <w:rsid w:val="002F0531"/>
    <w:rsid w:val="002F4DB9"/>
    <w:rsid w:val="0030552F"/>
    <w:rsid w:val="003107ED"/>
    <w:rsid w:val="00327571"/>
    <w:rsid w:val="003350B6"/>
    <w:rsid w:val="00342E6A"/>
    <w:rsid w:val="00343E50"/>
    <w:rsid w:val="0034665D"/>
    <w:rsid w:val="00355EBB"/>
    <w:rsid w:val="00371262"/>
    <w:rsid w:val="003949F1"/>
    <w:rsid w:val="00396854"/>
    <w:rsid w:val="003B2D56"/>
    <w:rsid w:val="003C638A"/>
    <w:rsid w:val="003C706A"/>
    <w:rsid w:val="003D44E6"/>
    <w:rsid w:val="003D5597"/>
    <w:rsid w:val="00407C08"/>
    <w:rsid w:val="00415E94"/>
    <w:rsid w:val="00436916"/>
    <w:rsid w:val="00475917"/>
    <w:rsid w:val="0048170B"/>
    <w:rsid w:val="004F7310"/>
    <w:rsid w:val="005007CE"/>
    <w:rsid w:val="0050513E"/>
    <w:rsid w:val="00506BB0"/>
    <w:rsid w:val="00526958"/>
    <w:rsid w:val="00545728"/>
    <w:rsid w:val="00562A41"/>
    <w:rsid w:val="00562CE5"/>
    <w:rsid w:val="005674FB"/>
    <w:rsid w:val="00573DFC"/>
    <w:rsid w:val="00576DCE"/>
    <w:rsid w:val="0059694E"/>
    <w:rsid w:val="005A2EF6"/>
    <w:rsid w:val="005C227B"/>
    <w:rsid w:val="005D3B0D"/>
    <w:rsid w:val="005F2992"/>
    <w:rsid w:val="006002E5"/>
    <w:rsid w:val="00654964"/>
    <w:rsid w:val="0065695C"/>
    <w:rsid w:val="00667F9E"/>
    <w:rsid w:val="00675BAF"/>
    <w:rsid w:val="006C1BB9"/>
    <w:rsid w:val="006C1D6B"/>
    <w:rsid w:val="006E3093"/>
    <w:rsid w:val="00744781"/>
    <w:rsid w:val="00745668"/>
    <w:rsid w:val="00745C37"/>
    <w:rsid w:val="00747BE2"/>
    <w:rsid w:val="00755C51"/>
    <w:rsid w:val="00766FAE"/>
    <w:rsid w:val="00794A50"/>
    <w:rsid w:val="007A34DC"/>
    <w:rsid w:val="007A5217"/>
    <w:rsid w:val="007A5C2F"/>
    <w:rsid w:val="007A714F"/>
    <w:rsid w:val="007C01BD"/>
    <w:rsid w:val="007D1C28"/>
    <w:rsid w:val="007D4B76"/>
    <w:rsid w:val="007D6C4D"/>
    <w:rsid w:val="008078E6"/>
    <w:rsid w:val="008317F6"/>
    <w:rsid w:val="008471A7"/>
    <w:rsid w:val="0087325F"/>
    <w:rsid w:val="008C124E"/>
    <w:rsid w:val="008D7798"/>
    <w:rsid w:val="009303F7"/>
    <w:rsid w:val="0093571E"/>
    <w:rsid w:val="00942A63"/>
    <w:rsid w:val="00951B5A"/>
    <w:rsid w:val="0096272F"/>
    <w:rsid w:val="00964C61"/>
    <w:rsid w:val="009A65F6"/>
    <w:rsid w:val="009C61A8"/>
    <w:rsid w:val="009D2671"/>
    <w:rsid w:val="009E5A81"/>
    <w:rsid w:val="009F520D"/>
    <w:rsid w:val="00A0257E"/>
    <w:rsid w:val="00A039FE"/>
    <w:rsid w:val="00A065B6"/>
    <w:rsid w:val="00A11D63"/>
    <w:rsid w:val="00A40C4C"/>
    <w:rsid w:val="00A47D64"/>
    <w:rsid w:val="00A5431A"/>
    <w:rsid w:val="00A61007"/>
    <w:rsid w:val="00AA328C"/>
    <w:rsid w:val="00AA488B"/>
    <w:rsid w:val="00AE0BB3"/>
    <w:rsid w:val="00AE31C7"/>
    <w:rsid w:val="00AE39FD"/>
    <w:rsid w:val="00AF4710"/>
    <w:rsid w:val="00B1344D"/>
    <w:rsid w:val="00B2638B"/>
    <w:rsid w:val="00B364CA"/>
    <w:rsid w:val="00B50071"/>
    <w:rsid w:val="00B50C50"/>
    <w:rsid w:val="00B672E3"/>
    <w:rsid w:val="00B7361E"/>
    <w:rsid w:val="00B73649"/>
    <w:rsid w:val="00B85C77"/>
    <w:rsid w:val="00B92A42"/>
    <w:rsid w:val="00B93D18"/>
    <w:rsid w:val="00BB334D"/>
    <w:rsid w:val="00BB3607"/>
    <w:rsid w:val="00BC3A21"/>
    <w:rsid w:val="00BD17F7"/>
    <w:rsid w:val="00BE2CBB"/>
    <w:rsid w:val="00C119C9"/>
    <w:rsid w:val="00C1657A"/>
    <w:rsid w:val="00C254B5"/>
    <w:rsid w:val="00C45FA4"/>
    <w:rsid w:val="00C52178"/>
    <w:rsid w:val="00C53B05"/>
    <w:rsid w:val="00C54C78"/>
    <w:rsid w:val="00C61E87"/>
    <w:rsid w:val="00C658A3"/>
    <w:rsid w:val="00C77E75"/>
    <w:rsid w:val="00C82D28"/>
    <w:rsid w:val="00C90ABB"/>
    <w:rsid w:val="00CA6B63"/>
    <w:rsid w:val="00CE7EF2"/>
    <w:rsid w:val="00D01BED"/>
    <w:rsid w:val="00D055D2"/>
    <w:rsid w:val="00D10093"/>
    <w:rsid w:val="00D24AE0"/>
    <w:rsid w:val="00D447FE"/>
    <w:rsid w:val="00D90265"/>
    <w:rsid w:val="00D91271"/>
    <w:rsid w:val="00DA13F7"/>
    <w:rsid w:val="00DB67D5"/>
    <w:rsid w:val="00DC5F8A"/>
    <w:rsid w:val="00DD416C"/>
    <w:rsid w:val="00DE2400"/>
    <w:rsid w:val="00DF4CCE"/>
    <w:rsid w:val="00E02137"/>
    <w:rsid w:val="00E06FA4"/>
    <w:rsid w:val="00E1083A"/>
    <w:rsid w:val="00E368C7"/>
    <w:rsid w:val="00E7172F"/>
    <w:rsid w:val="00E84ECF"/>
    <w:rsid w:val="00EA2014"/>
    <w:rsid w:val="00EB1E9F"/>
    <w:rsid w:val="00EB708B"/>
    <w:rsid w:val="00EC132B"/>
    <w:rsid w:val="00EC55DE"/>
    <w:rsid w:val="00ED7F20"/>
    <w:rsid w:val="00EF7307"/>
    <w:rsid w:val="00F20C07"/>
    <w:rsid w:val="00F267DD"/>
    <w:rsid w:val="00F27212"/>
    <w:rsid w:val="00F41E5E"/>
    <w:rsid w:val="00F470D0"/>
    <w:rsid w:val="00F51214"/>
    <w:rsid w:val="00F5311E"/>
    <w:rsid w:val="00F57133"/>
    <w:rsid w:val="00F64F7B"/>
    <w:rsid w:val="00F779B6"/>
    <w:rsid w:val="00F86B5F"/>
    <w:rsid w:val="00F94756"/>
    <w:rsid w:val="00F94C65"/>
    <w:rsid w:val="00FA0404"/>
    <w:rsid w:val="00FA5A64"/>
    <w:rsid w:val="00FD3B1C"/>
    <w:rsid w:val="00FE7598"/>
    <w:rsid w:val="136021D9"/>
    <w:rsid w:val="1B0A1FBC"/>
    <w:rsid w:val="1DDD3518"/>
    <w:rsid w:val="1F1B6F5A"/>
    <w:rsid w:val="215C204C"/>
    <w:rsid w:val="22923140"/>
    <w:rsid w:val="317D1F9D"/>
    <w:rsid w:val="3265783B"/>
    <w:rsid w:val="36271079"/>
    <w:rsid w:val="3B495853"/>
    <w:rsid w:val="3B8160B2"/>
    <w:rsid w:val="4324675B"/>
    <w:rsid w:val="43ED7CEB"/>
    <w:rsid w:val="5953196A"/>
    <w:rsid w:val="5B12188C"/>
    <w:rsid w:val="60A31B19"/>
    <w:rsid w:val="652F5175"/>
    <w:rsid w:val="6AE17557"/>
    <w:rsid w:val="6C134BE6"/>
    <w:rsid w:val="6D0823ED"/>
    <w:rsid w:val="75D84C56"/>
    <w:rsid w:val="7B624169"/>
    <w:rsid w:val="7C14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335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817144">
      <w:bodyDiv w:val="1"/>
      <w:marLeft w:val="0"/>
      <w:marRight w:val="0"/>
      <w:marTop w:val="0"/>
      <w:marBottom w:val="0"/>
      <w:divBdr>
        <w:top w:val="none" w:sz="0" w:space="0" w:color="auto"/>
        <w:left w:val="none" w:sz="0" w:space="0" w:color="auto"/>
        <w:bottom w:val="none" w:sz="0" w:space="0" w:color="auto"/>
        <w:right w:val="none" w:sz="0" w:space="0" w:color="auto"/>
      </w:divBdr>
      <w:divsChild>
        <w:div w:id="651180760">
          <w:marLeft w:val="0"/>
          <w:marRight w:val="0"/>
          <w:marTop w:val="0"/>
          <w:marBottom w:val="0"/>
          <w:divBdr>
            <w:top w:val="none" w:sz="0" w:space="0" w:color="auto"/>
            <w:left w:val="none" w:sz="0" w:space="0" w:color="auto"/>
            <w:bottom w:val="none" w:sz="0" w:space="0" w:color="auto"/>
            <w:right w:val="none" w:sz="0" w:space="0" w:color="auto"/>
          </w:divBdr>
          <w:divsChild>
            <w:div w:id="671681801">
              <w:marLeft w:val="0"/>
              <w:marRight w:val="0"/>
              <w:marTop w:val="0"/>
              <w:marBottom w:val="0"/>
              <w:divBdr>
                <w:top w:val="none" w:sz="0" w:space="0" w:color="auto"/>
                <w:left w:val="none" w:sz="0" w:space="0" w:color="auto"/>
                <w:bottom w:val="none" w:sz="0" w:space="0" w:color="auto"/>
                <w:right w:val="none" w:sz="0" w:space="0" w:color="auto"/>
              </w:divBdr>
              <w:divsChild>
                <w:div w:id="1919902264">
                  <w:marLeft w:val="0"/>
                  <w:marRight w:val="0"/>
                  <w:marTop w:val="0"/>
                  <w:marBottom w:val="0"/>
                  <w:divBdr>
                    <w:top w:val="none" w:sz="0" w:space="0" w:color="auto"/>
                    <w:left w:val="none" w:sz="0" w:space="0" w:color="auto"/>
                    <w:bottom w:val="none" w:sz="0" w:space="0" w:color="auto"/>
                    <w:right w:val="none" w:sz="0" w:space="0" w:color="auto"/>
                  </w:divBdr>
                  <w:divsChild>
                    <w:div w:id="16907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08850">
          <w:marLeft w:val="0"/>
          <w:marRight w:val="0"/>
          <w:marTop w:val="0"/>
          <w:marBottom w:val="0"/>
          <w:divBdr>
            <w:top w:val="none" w:sz="0" w:space="0" w:color="auto"/>
            <w:left w:val="none" w:sz="0" w:space="0" w:color="auto"/>
            <w:bottom w:val="none" w:sz="0" w:space="0" w:color="auto"/>
            <w:right w:val="none" w:sz="0" w:space="0" w:color="auto"/>
          </w:divBdr>
          <w:divsChild>
            <w:div w:id="411585047">
              <w:marLeft w:val="0"/>
              <w:marRight w:val="0"/>
              <w:marTop w:val="0"/>
              <w:marBottom w:val="0"/>
              <w:divBdr>
                <w:top w:val="none" w:sz="0" w:space="0" w:color="auto"/>
                <w:left w:val="none" w:sz="0" w:space="0" w:color="auto"/>
                <w:bottom w:val="none" w:sz="0" w:space="0" w:color="auto"/>
                <w:right w:val="none" w:sz="0" w:space="0" w:color="auto"/>
              </w:divBdr>
              <w:divsChild>
                <w:div w:id="1940288788">
                  <w:marLeft w:val="0"/>
                  <w:marRight w:val="0"/>
                  <w:marTop w:val="0"/>
                  <w:marBottom w:val="0"/>
                  <w:divBdr>
                    <w:top w:val="none" w:sz="0" w:space="0" w:color="auto"/>
                    <w:left w:val="none" w:sz="0" w:space="0" w:color="auto"/>
                    <w:bottom w:val="none" w:sz="0" w:space="0" w:color="auto"/>
                    <w:right w:val="none" w:sz="0" w:space="0" w:color="auto"/>
                  </w:divBdr>
                  <w:divsChild>
                    <w:div w:id="2904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502001">
      <w:bodyDiv w:val="1"/>
      <w:marLeft w:val="0"/>
      <w:marRight w:val="0"/>
      <w:marTop w:val="0"/>
      <w:marBottom w:val="0"/>
      <w:divBdr>
        <w:top w:val="none" w:sz="0" w:space="0" w:color="auto"/>
        <w:left w:val="none" w:sz="0" w:space="0" w:color="auto"/>
        <w:bottom w:val="none" w:sz="0" w:space="0" w:color="auto"/>
        <w:right w:val="none" w:sz="0" w:space="0" w:color="auto"/>
      </w:divBdr>
      <w:divsChild>
        <w:div w:id="1164278827">
          <w:marLeft w:val="0"/>
          <w:marRight w:val="0"/>
          <w:marTop w:val="0"/>
          <w:marBottom w:val="0"/>
          <w:divBdr>
            <w:top w:val="none" w:sz="0" w:space="0" w:color="auto"/>
            <w:left w:val="none" w:sz="0" w:space="0" w:color="auto"/>
            <w:bottom w:val="none" w:sz="0" w:space="0" w:color="auto"/>
            <w:right w:val="none" w:sz="0" w:space="0" w:color="auto"/>
          </w:divBdr>
          <w:divsChild>
            <w:div w:id="833760611">
              <w:marLeft w:val="0"/>
              <w:marRight w:val="0"/>
              <w:marTop w:val="0"/>
              <w:marBottom w:val="0"/>
              <w:divBdr>
                <w:top w:val="none" w:sz="0" w:space="0" w:color="auto"/>
                <w:left w:val="none" w:sz="0" w:space="0" w:color="auto"/>
                <w:bottom w:val="none" w:sz="0" w:space="0" w:color="auto"/>
                <w:right w:val="none" w:sz="0" w:space="0" w:color="auto"/>
              </w:divBdr>
              <w:divsChild>
                <w:div w:id="1020815956">
                  <w:marLeft w:val="0"/>
                  <w:marRight w:val="0"/>
                  <w:marTop w:val="0"/>
                  <w:marBottom w:val="0"/>
                  <w:divBdr>
                    <w:top w:val="none" w:sz="0" w:space="0" w:color="auto"/>
                    <w:left w:val="none" w:sz="0" w:space="0" w:color="auto"/>
                    <w:bottom w:val="none" w:sz="0" w:space="0" w:color="auto"/>
                    <w:right w:val="none" w:sz="0" w:space="0" w:color="auto"/>
                  </w:divBdr>
                  <w:divsChild>
                    <w:div w:id="1209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070410">
      <w:bodyDiv w:val="1"/>
      <w:marLeft w:val="0"/>
      <w:marRight w:val="0"/>
      <w:marTop w:val="0"/>
      <w:marBottom w:val="0"/>
      <w:divBdr>
        <w:top w:val="none" w:sz="0" w:space="0" w:color="auto"/>
        <w:left w:val="none" w:sz="0" w:space="0" w:color="auto"/>
        <w:bottom w:val="none" w:sz="0" w:space="0" w:color="auto"/>
        <w:right w:val="none" w:sz="0" w:space="0" w:color="auto"/>
      </w:divBdr>
      <w:divsChild>
        <w:div w:id="48693357">
          <w:marLeft w:val="0"/>
          <w:marRight w:val="0"/>
          <w:marTop w:val="0"/>
          <w:marBottom w:val="0"/>
          <w:divBdr>
            <w:top w:val="none" w:sz="0" w:space="0" w:color="auto"/>
            <w:left w:val="none" w:sz="0" w:space="0" w:color="auto"/>
            <w:bottom w:val="none" w:sz="0" w:space="0" w:color="auto"/>
            <w:right w:val="none" w:sz="0" w:space="0" w:color="auto"/>
          </w:divBdr>
          <w:divsChild>
            <w:div w:id="1834029024">
              <w:marLeft w:val="0"/>
              <w:marRight w:val="0"/>
              <w:marTop w:val="0"/>
              <w:marBottom w:val="0"/>
              <w:divBdr>
                <w:top w:val="none" w:sz="0" w:space="0" w:color="auto"/>
                <w:left w:val="none" w:sz="0" w:space="0" w:color="auto"/>
                <w:bottom w:val="none" w:sz="0" w:space="0" w:color="auto"/>
                <w:right w:val="none" w:sz="0" w:space="0" w:color="auto"/>
              </w:divBdr>
              <w:divsChild>
                <w:div w:id="1797142144">
                  <w:marLeft w:val="0"/>
                  <w:marRight w:val="0"/>
                  <w:marTop w:val="0"/>
                  <w:marBottom w:val="0"/>
                  <w:divBdr>
                    <w:top w:val="none" w:sz="0" w:space="0" w:color="auto"/>
                    <w:left w:val="none" w:sz="0" w:space="0" w:color="auto"/>
                    <w:bottom w:val="none" w:sz="0" w:space="0" w:color="auto"/>
                    <w:right w:val="none" w:sz="0" w:space="0" w:color="auto"/>
                  </w:divBdr>
                  <w:divsChild>
                    <w:div w:id="17881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4621E-73A1-7549-9516-CDB029D9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7554</Words>
  <Characters>43058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2025-01-27T21:57:00Z</dcterms:created>
  <dcterms:modified xsi:type="dcterms:W3CDTF">2025-01-27T21:57:00Z</dcterms:modified>
</cp:coreProperties>
</file>